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743" w:rsidRDefault="00D74DCC" w:rsidP="00715743">
      <w:pPr>
        <w:pStyle w:val="a3"/>
        <w:widowControl/>
        <w:numPr>
          <w:ilvl w:val="0"/>
          <w:numId w:val="4"/>
        </w:numPr>
        <w:ind w:leftChars="0"/>
        <w:rPr>
          <w:rFonts w:ascii="SimHei" w:eastAsia="SimHei" w:hAnsi="SimHei"/>
          <w:b/>
          <w:sz w:val="32"/>
          <w:szCs w:val="32"/>
        </w:rPr>
      </w:pPr>
      <w:r w:rsidRPr="00D74DCC">
        <w:rPr>
          <w:rFonts w:ascii="SimHei" w:eastAsia="SimHei" w:hAnsi="SimHei" w:hint="eastAsia"/>
          <w:b/>
          <w:sz w:val="32"/>
          <w:szCs w:val="32"/>
          <w:lang w:eastAsia="zh-CN"/>
        </w:rPr>
        <w:t>〈信徒成长灵程包〉从信徒到门徒</w:t>
      </w:r>
    </w:p>
    <w:p w:rsidR="002038EB" w:rsidRPr="00715743" w:rsidRDefault="00D74DCC" w:rsidP="00715743">
      <w:pPr>
        <w:pStyle w:val="a3"/>
        <w:widowControl/>
        <w:numPr>
          <w:ilvl w:val="0"/>
          <w:numId w:val="4"/>
        </w:numPr>
        <w:ind w:leftChars="0"/>
        <w:rPr>
          <w:rFonts w:ascii="SimHei" w:eastAsia="SimHei" w:hAnsi="SimHei"/>
          <w:b/>
          <w:sz w:val="32"/>
          <w:szCs w:val="32"/>
        </w:rPr>
      </w:pPr>
      <w:r w:rsidRPr="00715743">
        <w:rPr>
          <w:rFonts w:ascii="SimHei" w:eastAsia="SimHei" w:hAnsi="SimHei"/>
          <w:b/>
          <w:sz w:val="28"/>
          <w:szCs w:val="28"/>
          <w:lang w:eastAsia="zh-CN"/>
        </w:rPr>
        <w:t>(</w:t>
      </w:r>
      <w:r w:rsidRPr="00715743">
        <w:rPr>
          <w:rFonts w:ascii="SimHei" w:eastAsia="SimHei" w:hAnsi="SimHei" w:hint="eastAsia"/>
          <w:b/>
          <w:sz w:val="28"/>
          <w:szCs w:val="28"/>
          <w:lang w:eastAsia="zh-CN"/>
        </w:rPr>
        <w:t>二</w:t>
      </w:r>
      <w:r w:rsidR="004422E9" w:rsidRPr="00715743">
        <w:rPr>
          <w:rFonts w:ascii="SimHei" w:eastAsia="SimHei" w:hAnsi="SimHei"/>
          <w:b/>
          <w:sz w:val="28"/>
          <w:szCs w:val="28"/>
          <w:lang w:eastAsia="zh-CN"/>
        </w:rPr>
        <w:t>)-(1)</w:t>
      </w:r>
      <w:r w:rsidRPr="00715743">
        <w:rPr>
          <w:rFonts w:ascii="SimHei" w:eastAsia="SimHei" w:hAnsi="SimHei" w:hint="eastAsia"/>
          <w:b/>
          <w:sz w:val="28"/>
          <w:szCs w:val="28"/>
          <w:lang w:eastAsia="zh-CN"/>
        </w:rPr>
        <w:t>信徒成长灵命包</w:t>
      </w:r>
      <w:r w:rsidRPr="00715743">
        <w:rPr>
          <w:rFonts w:ascii="SimHei" w:eastAsia="SimHei" w:hAnsi="SimHei"/>
          <w:b/>
          <w:sz w:val="28"/>
          <w:szCs w:val="28"/>
          <w:lang w:eastAsia="zh-CN"/>
        </w:rPr>
        <w:t>-</w:t>
      </w:r>
      <w:r w:rsidRPr="00715743">
        <w:rPr>
          <w:rFonts w:ascii="SimHei" w:eastAsia="SimHei" w:hAnsi="SimHei" w:hint="eastAsia"/>
          <w:b/>
          <w:sz w:val="28"/>
          <w:szCs w:val="28"/>
          <w:lang w:eastAsia="zh-CN"/>
        </w:rPr>
        <w:t>灵命</w:t>
      </w:r>
      <w:r w:rsidRPr="00715743">
        <w:rPr>
          <w:rFonts w:ascii="SimHei" w:eastAsia="SimHei" w:hAnsi="SimHei"/>
          <w:b/>
          <w:sz w:val="28"/>
          <w:szCs w:val="28"/>
          <w:lang w:eastAsia="zh-CN"/>
        </w:rPr>
        <w:t>365-</w:t>
      </w:r>
      <w:r w:rsidRPr="00715743">
        <w:rPr>
          <w:rFonts w:ascii="SimHei" w:eastAsia="SimHei" w:hAnsi="SimHei" w:hint="eastAsia"/>
          <w:b/>
          <w:sz w:val="28"/>
          <w:szCs w:val="28"/>
          <w:lang w:eastAsia="zh-CN"/>
        </w:rPr>
        <w:t>个人灵程四阶</w:t>
      </w:r>
      <w:r w:rsidRPr="00715743">
        <w:rPr>
          <w:rFonts w:ascii="SimHei" w:eastAsia="SimHei" w:hAnsi="SimHei"/>
          <w:b/>
          <w:bCs/>
          <w:sz w:val="28"/>
          <w:szCs w:val="28"/>
          <w:lang w:eastAsia="zh-CN"/>
        </w:rPr>
        <w:t xml:space="preserve"> </w:t>
      </w:r>
      <w:r w:rsidR="002038EB" w:rsidRPr="00715743">
        <w:rPr>
          <w:rFonts w:ascii="SimHei" w:eastAsia="SimHei" w:hAnsi="SimHei" w:cs="Times New Roman" w:hint="eastAsia"/>
          <w:b/>
          <w:color w:val="000000"/>
          <w:kern w:val="0"/>
          <w:sz w:val="28"/>
          <w:szCs w:val="28"/>
          <w:lang w:bidi="he-IL"/>
        </w:rPr>
        <w:t>灵程〈三〉</w:t>
      </w:r>
      <w:r w:rsidR="0087699E" w:rsidRPr="00715743">
        <w:rPr>
          <w:rFonts w:ascii="SimHei" w:eastAsia="SimHei" w:hAnsi="SimHei" w:cs="Times New Roman" w:hint="eastAsia"/>
          <w:b/>
          <w:color w:val="000000"/>
          <w:kern w:val="0"/>
          <w:sz w:val="28"/>
          <w:szCs w:val="28"/>
          <w:lang w:bidi="he-IL"/>
        </w:rPr>
        <w:t>9</w:t>
      </w:r>
      <w:r w:rsidR="00572379" w:rsidRPr="00715743">
        <w:rPr>
          <w:rFonts w:ascii="SimHei" w:eastAsia="SimHei" w:hAnsi="SimHei" w:cs="Times New Roman"/>
          <w:b/>
          <w:color w:val="000000"/>
          <w:kern w:val="0"/>
          <w:sz w:val="28"/>
          <w:szCs w:val="28"/>
          <w:lang w:bidi="he-IL"/>
        </w:rPr>
        <w:t>4</w:t>
      </w:r>
      <w:r w:rsidR="002038EB" w:rsidRPr="00715743">
        <w:rPr>
          <w:rFonts w:ascii="SimHei" w:eastAsia="SimHei" w:hAnsi="SimHei" w:cs="Times New Roman" w:hint="eastAsia"/>
          <w:b/>
          <w:color w:val="000000"/>
          <w:kern w:val="0"/>
          <w:sz w:val="28"/>
          <w:szCs w:val="28"/>
          <w:lang w:bidi="he-IL"/>
        </w:rPr>
        <w:t>小時</w:t>
      </w:r>
    </w:p>
    <w:tbl>
      <w:tblPr>
        <w:tblStyle w:val="11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3969"/>
        <w:gridCol w:w="1701"/>
        <w:gridCol w:w="2268"/>
      </w:tblGrid>
      <w:tr w:rsidR="002038EB" w:rsidRPr="00364E73" w:rsidTr="007157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</w:tcPr>
          <w:p w:rsidR="002038EB" w:rsidRPr="00364E73" w:rsidRDefault="00364E73" w:rsidP="002038EB">
            <w:pPr>
              <w:pStyle w:val="a3"/>
              <w:ind w:leftChars="5" w:left="436" w:hangingChars="176" w:hanging="424"/>
              <w:jc w:val="center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重点</w:t>
            </w:r>
          </w:p>
        </w:tc>
        <w:tc>
          <w:tcPr>
            <w:tcW w:w="7938" w:type="dxa"/>
            <w:gridSpan w:val="3"/>
            <w:noWrap/>
          </w:tcPr>
          <w:p w:rsidR="002038EB" w:rsidRPr="00364E73" w:rsidRDefault="00364E73" w:rsidP="002038EB">
            <w:pPr>
              <w:pStyle w:val="a3"/>
              <w:ind w:leftChars="6" w:left="481" w:hangingChars="194" w:hanging="467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推荐内容</w:t>
            </w:r>
            <w:r w:rsidRPr="00364E73">
              <w:rPr>
                <w:rFonts w:ascii="SimHei" w:eastAsia="SimHei" w:hAnsi="SimHei"/>
                <w:lang w:eastAsia="zh-CN"/>
              </w:rPr>
              <w:t>/</w:t>
            </w:r>
            <w:r w:rsidRPr="00364E73">
              <w:rPr>
                <w:rFonts w:ascii="SimHei" w:eastAsia="SimHei" w:hAnsi="SimHei" w:hint="eastAsia"/>
                <w:lang w:eastAsia="zh-CN"/>
              </w:rPr>
              <w:t>讲员</w:t>
            </w:r>
            <w:r w:rsidRPr="00364E73">
              <w:rPr>
                <w:rFonts w:ascii="SimHei" w:eastAsia="SimHei" w:hAnsi="SimHei"/>
                <w:lang w:eastAsia="zh-CN"/>
              </w:rPr>
              <w:t>/</w:t>
            </w:r>
            <w:r w:rsidRPr="00364E73">
              <w:rPr>
                <w:rFonts w:ascii="SimHei" w:eastAsia="SimHei" w:hAnsi="SimHei" w:hint="eastAsia"/>
                <w:lang w:eastAsia="zh-CN"/>
              </w:rPr>
              <w:t>时数</w:t>
            </w:r>
          </w:p>
        </w:tc>
      </w:tr>
      <w:tr w:rsidR="002038EB" w:rsidRPr="00364E73" w:rsidTr="00715743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F2F2F2" w:themeFill="background1" w:themeFillShade="F2"/>
            <w:vAlign w:val="center"/>
            <w:hideMark/>
          </w:tcPr>
          <w:p w:rsidR="002038EB" w:rsidRPr="00364E73" w:rsidRDefault="00364E73" w:rsidP="00715743">
            <w:pPr>
              <w:pStyle w:val="a3"/>
              <w:ind w:leftChars="5" w:left="436" w:hangingChars="176" w:hanging="424"/>
              <w:jc w:val="both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真理根基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</w:tcPr>
          <w:p w:rsidR="002038EB" w:rsidRPr="00364E73" w:rsidRDefault="00364E73" w:rsidP="00317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旧约历史书导论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</w:tcPr>
          <w:p w:rsidR="002038EB" w:rsidRPr="00364E73" w:rsidRDefault="00364E73" w:rsidP="0020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吴献章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:rsidR="002038EB" w:rsidRPr="00364E73" w:rsidRDefault="00715743" w:rsidP="00715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/>
                <w:lang w:eastAsia="zh-CN"/>
              </w:rPr>
              <w:t>2</w:t>
            </w:r>
            <w:r w:rsidR="00364E73" w:rsidRPr="00364E73">
              <w:rPr>
                <w:rFonts w:ascii="SimHei" w:eastAsia="SimHei" w:hAnsi="SimHei"/>
                <w:lang w:eastAsia="zh-CN"/>
              </w:rPr>
              <w:t>0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</w:rPr>
              <w:t xml:space="preserve">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Pr="00405A62">
              <w:rPr>
                <w:rFonts w:ascii="SimHei" w:hAnsi="SimHei"/>
                <w:bCs/>
                <w:color w:val="FF0000"/>
              </w:rPr>
              <w:t>1</w:t>
            </w:r>
            <w:r>
              <w:rPr>
                <w:rFonts w:ascii="SimHei" w:hAnsi="SimHei"/>
                <w:bCs/>
                <w:color w:val="FF0000"/>
              </w:rPr>
              <w:t>-20</w:t>
            </w:r>
          </w:p>
        </w:tc>
      </w:tr>
      <w:tr w:rsidR="002038EB" w:rsidRPr="00364E73" w:rsidTr="00715743">
        <w:trPr>
          <w:trHeight w:val="3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2F2F2" w:themeFill="background1" w:themeFillShade="F2"/>
          </w:tcPr>
          <w:p w:rsidR="002038EB" w:rsidRPr="00364E73" w:rsidRDefault="002038EB" w:rsidP="00715743">
            <w:pPr>
              <w:pStyle w:val="a3"/>
              <w:ind w:leftChars="5" w:left="436" w:hangingChars="176" w:hanging="424"/>
              <w:jc w:val="both"/>
              <w:rPr>
                <w:rFonts w:ascii="SimHei" w:eastAsia="SimHei" w:hAnsi="SimHei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noWrap/>
          </w:tcPr>
          <w:p w:rsidR="002038EB" w:rsidRPr="00364E73" w:rsidRDefault="00364E73" w:rsidP="00317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 w:hint="eastAsia"/>
                <w:color w:val="000000" w:themeColor="text1"/>
                <w:lang w:eastAsia="zh-CN"/>
              </w:rPr>
              <w:t>智慧何处寻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  <w:vAlign w:val="center"/>
          </w:tcPr>
          <w:p w:rsidR="002038EB" w:rsidRPr="00364E73" w:rsidRDefault="00364E73" w:rsidP="0020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 w:hint="eastAsia"/>
                <w:color w:val="000000" w:themeColor="text1"/>
                <w:lang w:eastAsia="zh-CN"/>
              </w:rPr>
              <w:t>谢挺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  <w:vAlign w:val="center"/>
          </w:tcPr>
          <w:p w:rsidR="002038EB" w:rsidRPr="00364E73" w:rsidRDefault="00715743" w:rsidP="00715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>
              <w:rPr>
                <w:rFonts w:ascii="SimHei" w:eastAsia="SimHei" w:hAnsi="SimHei"/>
                <w:color w:val="000000" w:themeColor="text1"/>
                <w:lang w:eastAsia="zh-CN"/>
              </w:rPr>
              <w:t>12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/>
              </w:rPr>
              <w:t xml:space="preserve">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/>
                <w:bCs/>
                <w:color w:val="FF0000"/>
              </w:rPr>
              <w:t>21-32</w:t>
            </w:r>
          </w:p>
        </w:tc>
      </w:tr>
      <w:tr w:rsidR="002038EB" w:rsidRPr="00364E73" w:rsidTr="0071574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2F2F2" w:themeFill="background1" w:themeFillShade="F2"/>
          </w:tcPr>
          <w:p w:rsidR="002038EB" w:rsidRPr="00364E73" w:rsidRDefault="002038EB" w:rsidP="00715743">
            <w:pPr>
              <w:pStyle w:val="a3"/>
              <w:ind w:leftChars="5" w:left="436" w:hangingChars="176" w:hanging="424"/>
              <w:jc w:val="both"/>
              <w:rPr>
                <w:rFonts w:ascii="SimHei" w:eastAsia="SimHei" w:hAnsi="SimHei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noWrap/>
          </w:tcPr>
          <w:p w:rsidR="002038EB" w:rsidRPr="00364E73" w:rsidRDefault="00364E73" w:rsidP="00317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FF0000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受难周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</w:tcPr>
          <w:p w:rsidR="002038EB" w:rsidRPr="00364E73" w:rsidRDefault="00364E73" w:rsidP="0020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 w:hint="eastAsia"/>
                <w:color w:val="000000" w:themeColor="text1"/>
                <w:lang w:eastAsia="zh-CN"/>
              </w:rPr>
              <w:t>郝万以嘉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:rsidR="002038EB" w:rsidRPr="00364E73" w:rsidRDefault="00715743" w:rsidP="00715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>
              <w:rPr>
                <w:rFonts w:ascii="SimHei" w:eastAsia="SimHei" w:hAnsi="SimHei"/>
                <w:color w:val="000000" w:themeColor="text1"/>
                <w:lang w:eastAsia="zh-CN"/>
              </w:rPr>
              <w:t>2</w:t>
            </w:r>
            <w:r w:rsidR="00364E73" w:rsidRPr="00364E73">
              <w:rPr>
                <w:rFonts w:ascii="SimHei" w:eastAsia="SimHei" w:hAnsi="SimHei"/>
                <w:color w:val="000000" w:themeColor="text1"/>
                <w:lang w:eastAsia="zh-CN"/>
              </w:rPr>
              <w:t>0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/>
              </w:rPr>
              <w:t xml:space="preserve">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66B08">
              <w:rPr>
                <w:rFonts w:ascii="SimHei" w:hAnsi="SimHei"/>
                <w:bCs/>
                <w:color w:val="FF0000"/>
              </w:rPr>
              <w:t>33-5</w:t>
            </w:r>
            <w:r>
              <w:rPr>
                <w:rFonts w:ascii="SimHei" w:hAnsi="SimHei"/>
                <w:bCs/>
                <w:color w:val="FF0000"/>
              </w:rPr>
              <w:t>2</w:t>
            </w:r>
          </w:p>
        </w:tc>
      </w:tr>
      <w:tr w:rsidR="002038EB" w:rsidRPr="00364E73" w:rsidTr="0071574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2F2F2" w:themeFill="background1" w:themeFillShade="F2"/>
          </w:tcPr>
          <w:p w:rsidR="002038EB" w:rsidRPr="00364E73" w:rsidRDefault="002038EB" w:rsidP="00715743">
            <w:pPr>
              <w:pStyle w:val="a3"/>
              <w:ind w:leftChars="5" w:left="436" w:hangingChars="176" w:hanging="424"/>
              <w:jc w:val="both"/>
              <w:rPr>
                <w:rFonts w:ascii="SimHei" w:eastAsia="SimHei" w:hAnsi="SimHei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noWrap/>
          </w:tcPr>
          <w:p w:rsidR="002038EB" w:rsidRPr="00364E73" w:rsidRDefault="00364E73" w:rsidP="00317C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FF0000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耶稣的神迹</w:t>
            </w:r>
            <w:r w:rsidR="00715743">
              <w:rPr>
                <w:rFonts w:ascii="SimHei" w:eastAsia="SimHei" w:hAnsi="SimHei"/>
                <w:lang w:eastAsia="zh-CN"/>
              </w:rPr>
              <w:t>-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</w:tcPr>
          <w:p w:rsidR="002038EB" w:rsidRPr="00364E73" w:rsidRDefault="00364E73" w:rsidP="0020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 w:hint="eastAsia"/>
                <w:color w:val="000000" w:themeColor="text1"/>
                <w:lang w:eastAsia="zh-CN"/>
              </w:rPr>
              <w:t>康来昌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:rsidR="002038EB" w:rsidRPr="00364E73" w:rsidRDefault="00715743" w:rsidP="00715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>
              <w:rPr>
                <w:rFonts w:ascii="SimHei" w:eastAsia="SimHei" w:hAnsi="SimHei"/>
                <w:color w:val="000000" w:themeColor="text1"/>
                <w:lang w:eastAsia="zh-CN"/>
              </w:rPr>
              <w:t>2</w:t>
            </w:r>
            <w:r w:rsidR="00364E73" w:rsidRPr="00364E73">
              <w:rPr>
                <w:rFonts w:ascii="SimHei" w:eastAsia="SimHei" w:hAnsi="SimHei"/>
                <w:color w:val="000000" w:themeColor="text1"/>
                <w:lang w:eastAsia="zh-CN"/>
              </w:rPr>
              <w:t>0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/>
              </w:rPr>
              <w:t xml:space="preserve">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66B08">
              <w:rPr>
                <w:rFonts w:ascii="SimHei" w:hAnsi="SimHei"/>
                <w:bCs/>
                <w:color w:val="FF0000"/>
              </w:rPr>
              <w:t>53-7</w:t>
            </w:r>
            <w:r>
              <w:rPr>
                <w:rFonts w:ascii="SimHei" w:hAnsi="SimHei"/>
                <w:bCs/>
                <w:color w:val="FF0000"/>
              </w:rPr>
              <w:t>2</w:t>
            </w:r>
          </w:p>
        </w:tc>
      </w:tr>
      <w:tr w:rsidR="00636BDF" w:rsidRPr="00364E73" w:rsidTr="0071574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</w:tcPr>
          <w:p w:rsidR="00715743" w:rsidRDefault="00715743" w:rsidP="00715743">
            <w:pPr>
              <w:pStyle w:val="a3"/>
              <w:ind w:leftChars="5" w:left="436" w:hangingChars="176" w:hanging="424"/>
              <w:jc w:val="both"/>
              <w:rPr>
                <w:rFonts w:ascii="SimHei" w:eastAsia="SimHei" w:hAnsi="SimHei"/>
                <w:lang w:eastAsia="zh-CN"/>
              </w:rPr>
            </w:pPr>
          </w:p>
          <w:p w:rsidR="00636BDF" w:rsidRPr="00364E73" w:rsidRDefault="00636BDF" w:rsidP="00715743">
            <w:pPr>
              <w:pStyle w:val="a3"/>
              <w:ind w:leftChars="5" w:left="436" w:hangingChars="176" w:hanging="424"/>
              <w:jc w:val="both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灵命造就</w:t>
            </w:r>
          </w:p>
        </w:tc>
        <w:tc>
          <w:tcPr>
            <w:tcW w:w="3969" w:type="dxa"/>
            <w:noWrap/>
          </w:tcPr>
          <w:p w:rsidR="00636BDF" w:rsidRPr="00317CF0" w:rsidRDefault="00636BDF" w:rsidP="0063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17CF0">
              <w:rPr>
                <w:rFonts w:ascii="SimHei" w:eastAsia="SimHei" w:hAnsi="SimHei"/>
                <w:lang w:eastAsia="zh-CN"/>
              </w:rPr>
              <w:t>*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317CF0">
              <w:rPr>
                <w:rFonts w:ascii="SimHei" w:eastAsia="SimHei" w:hAnsi="SimHei" w:hint="eastAsia"/>
                <w:lang w:eastAsia="zh-CN"/>
              </w:rPr>
              <w:t>生命根基系列</w:t>
            </w:r>
          </w:p>
        </w:tc>
        <w:tc>
          <w:tcPr>
            <w:tcW w:w="1701" w:type="dxa"/>
            <w:noWrap/>
          </w:tcPr>
          <w:p w:rsidR="00636BDF" w:rsidRPr="00364E73" w:rsidRDefault="00636BDF" w:rsidP="00636BDF">
            <w:pPr>
              <w:pStyle w:val="a3"/>
              <w:ind w:leftChars="14" w:left="51" w:hangingChars="7" w:hanging="17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叶光明</w:t>
            </w:r>
          </w:p>
        </w:tc>
        <w:tc>
          <w:tcPr>
            <w:tcW w:w="2268" w:type="dxa"/>
            <w:noWrap/>
          </w:tcPr>
          <w:p w:rsidR="00636BDF" w:rsidRPr="00715743" w:rsidRDefault="00466B08" w:rsidP="00715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/>
                <w:lang w:eastAsia="zh-CN"/>
              </w:rPr>
              <w:t>1</w:t>
            </w:r>
            <w:r w:rsidR="00636BDF" w:rsidRPr="00715743">
              <w:rPr>
                <w:rFonts w:ascii="SimHei" w:eastAsia="SimHei" w:hAnsi="SimHei"/>
                <w:lang w:eastAsia="zh-CN"/>
              </w:rPr>
              <w:t>0</w:t>
            </w:r>
            <w:r w:rsidR="00715743"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715743">
              <w:rPr>
                <w:rFonts w:ascii="SimHei" w:hAnsi="SimHei"/>
              </w:rPr>
              <w:t xml:space="preserve"> </w:t>
            </w:r>
            <w:r w:rsidR="00715743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/>
                <w:bCs/>
                <w:color w:val="FF0000"/>
              </w:rPr>
              <w:t>73-8</w:t>
            </w:r>
            <w:r w:rsidR="00715743">
              <w:rPr>
                <w:rFonts w:ascii="SimHei" w:hAnsi="SimHei"/>
                <w:bCs/>
                <w:color w:val="FF0000"/>
              </w:rPr>
              <w:t>2</w:t>
            </w:r>
          </w:p>
        </w:tc>
      </w:tr>
      <w:tr w:rsidR="00636BDF" w:rsidRPr="00364E73" w:rsidTr="0071574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636BDF" w:rsidRPr="00364E73" w:rsidRDefault="00636BDF" w:rsidP="00715743">
            <w:pPr>
              <w:pStyle w:val="a3"/>
              <w:ind w:leftChars="5" w:left="436" w:hangingChars="176" w:hanging="424"/>
              <w:jc w:val="both"/>
              <w:rPr>
                <w:rFonts w:ascii="SimHei" w:eastAsia="SimHei" w:hAnsi="SimHei"/>
              </w:rPr>
            </w:pPr>
          </w:p>
        </w:tc>
        <w:tc>
          <w:tcPr>
            <w:tcW w:w="3969" w:type="dxa"/>
            <w:noWrap/>
          </w:tcPr>
          <w:p w:rsidR="00636BDF" w:rsidRPr="003455F2" w:rsidRDefault="00636BDF" w:rsidP="00636BDF">
            <w:pPr>
              <w:ind w:leftChars="13"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455F2">
              <w:rPr>
                <w:rFonts w:ascii="SimHei" w:eastAsia="SimHei" w:hAnsi="SimHei" w:hint="eastAsia"/>
                <w:lang w:eastAsia="zh-CN"/>
              </w:rPr>
              <w:t>活出勇敢</w:t>
            </w:r>
            <w:r w:rsidRPr="003455F2">
              <w:rPr>
                <w:rFonts w:ascii="SimHei" w:eastAsia="SimHei" w:hAnsi="SimHei"/>
                <w:lang w:eastAsia="zh-CN"/>
              </w:rPr>
              <w:t>/</w:t>
            </w:r>
            <w:r w:rsidRPr="003455F2">
              <w:rPr>
                <w:rFonts w:ascii="SimHei" w:eastAsia="SimHei" w:hAnsi="SimHei" w:hint="eastAsia"/>
                <w:lang w:eastAsia="zh-CN"/>
              </w:rPr>
              <w:t>追寻神旨意</w:t>
            </w:r>
          </w:p>
        </w:tc>
        <w:tc>
          <w:tcPr>
            <w:tcW w:w="1701" w:type="dxa"/>
            <w:noWrap/>
          </w:tcPr>
          <w:p w:rsidR="00636BDF" w:rsidRPr="003455F2" w:rsidRDefault="00636BDF" w:rsidP="0063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455F2">
              <w:rPr>
                <w:rFonts w:ascii="SimHei" w:eastAsia="SimHei" w:hAnsi="SimHei" w:hint="eastAsia"/>
                <w:lang w:eastAsia="zh-CN"/>
              </w:rPr>
              <w:t>乔伊斯迈尔</w:t>
            </w:r>
          </w:p>
        </w:tc>
        <w:tc>
          <w:tcPr>
            <w:tcW w:w="2268" w:type="dxa"/>
            <w:noWrap/>
          </w:tcPr>
          <w:p w:rsidR="00636BDF" w:rsidRPr="00715743" w:rsidRDefault="00466B08" w:rsidP="00715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/>
                <w:lang w:eastAsia="zh-CN"/>
              </w:rPr>
              <w:t>2</w:t>
            </w:r>
            <w:r w:rsidR="00715743"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715743">
              <w:rPr>
                <w:rFonts w:ascii="SimHei" w:hAnsi="SimHei"/>
              </w:rPr>
              <w:t xml:space="preserve"> </w:t>
            </w:r>
            <w:r>
              <w:rPr>
                <w:rFonts w:ascii="SimHei" w:hAnsi="SimHei"/>
              </w:rPr>
              <w:t xml:space="preserve"> </w:t>
            </w:r>
            <w:r w:rsidR="00715743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/>
                <w:bCs/>
                <w:color w:val="FF0000"/>
              </w:rPr>
              <w:t>83-84</w:t>
            </w:r>
          </w:p>
        </w:tc>
      </w:tr>
      <w:tr w:rsidR="002038EB" w:rsidRPr="00364E73" w:rsidTr="0071574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2038EB" w:rsidRPr="00364E73" w:rsidRDefault="002038EB" w:rsidP="00715743">
            <w:pPr>
              <w:pStyle w:val="a3"/>
              <w:ind w:leftChars="5" w:left="436" w:hangingChars="176" w:hanging="424"/>
              <w:jc w:val="both"/>
              <w:rPr>
                <w:rFonts w:ascii="SimHei" w:eastAsia="SimHei" w:hAnsi="SimHei"/>
              </w:rPr>
            </w:pPr>
          </w:p>
        </w:tc>
        <w:tc>
          <w:tcPr>
            <w:tcW w:w="3969" w:type="dxa"/>
            <w:noWrap/>
          </w:tcPr>
          <w:p w:rsidR="002038EB" w:rsidRPr="00636BDF" w:rsidRDefault="00364E73" w:rsidP="00364E73">
            <w:pPr>
              <w:ind w:leftChars="13"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hAnsi="SimHei"/>
                <w:color w:val="FF0000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话语的力量</w:t>
            </w:r>
          </w:p>
        </w:tc>
        <w:tc>
          <w:tcPr>
            <w:tcW w:w="1701" w:type="dxa"/>
            <w:noWrap/>
          </w:tcPr>
          <w:p w:rsidR="002038EB" w:rsidRPr="00364E73" w:rsidRDefault="00364E73" w:rsidP="0020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乔伊斯迈尔</w:t>
            </w:r>
          </w:p>
        </w:tc>
        <w:tc>
          <w:tcPr>
            <w:tcW w:w="2268" w:type="dxa"/>
            <w:noWrap/>
          </w:tcPr>
          <w:p w:rsidR="002038EB" w:rsidRPr="00466B08" w:rsidRDefault="00466B08" w:rsidP="00466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 w:hint="eastAsia"/>
              </w:rPr>
              <w:t>4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/>
                <w:bCs/>
                <w:color w:val="FF0000"/>
              </w:rPr>
              <w:t>85-88</w:t>
            </w:r>
          </w:p>
        </w:tc>
      </w:tr>
      <w:tr w:rsidR="00636BDF" w:rsidRPr="00364E73" w:rsidTr="0071574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636BDF" w:rsidRPr="00364E73" w:rsidRDefault="00636BDF" w:rsidP="00715743">
            <w:pPr>
              <w:pStyle w:val="a3"/>
              <w:ind w:leftChars="5" w:left="436" w:hangingChars="176" w:hanging="424"/>
              <w:jc w:val="both"/>
              <w:rPr>
                <w:rFonts w:ascii="SimHei" w:eastAsia="SimHei" w:hAnsi="SimHei"/>
              </w:rPr>
            </w:pPr>
          </w:p>
        </w:tc>
        <w:tc>
          <w:tcPr>
            <w:tcW w:w="3969" w:type="dxa"/>
            <w:noWrap/>
          </w:tcPr>
          <w:p w:rsidR="00636BDF" w:rsidRPr="003455F2" w:rsidRDefault="00572379" w:rsidP="00636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Cs w:val="24"/>
              </w:rPr>
            </w:pPr>
            <w:r w:rsidRPr="00572379">
              <w:rPr>
                <w:rFonts w:ascii="SimHei" w:eastAsia="SimHei" w:hAnsi="SimHei"/>
                <w:szCs w:val="24"/>
                <w:lang w:eastAsia="zh-CN"/>
              </w:rPr>
              <w:t>*</w:t>
            </w:r>
            <w:r w:rsidR="00636BDF" w:rsidRPr="003455F2">
              <w:rPr>
                <w:rFonts w:ascii="SimHei" w:eastAsia="SimHei" w:hAnsi="SimHei" w:hint="eastAsia"/>
                <w:szCs w:val="24"/>
                <w:lang w:eastAsia="zh-CN"/>
              </w:rPr>
              <w:t>羔羊战士复兴祷告特会</w:t>
            </w:r>
          </w:p>
        </w:tc>
        <w:tc>
          <w:tcPr>
            <w:tcW w:w="1701" w:type="dxa"/>
            <w:noWrap/>
          </w:tcPr>
          <w:p w:rsidR="00636BDF" w:rsidRPr="003455F2" w:rsidRDefault="00636BDF" w:rsidP="00636B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455F2">
              <w:rPr>
                <w:rFonts w:ascii="SimHei" w:eastAsia="SimHei" w:hAnsi="SimHei" w:hint="eastAsia"/>
                <w:lang w:eastAsia="zh-CN"/>
              </w:rPr>
              <w:t>杨道诺</w:t>
            </w:r>
          </w:p>
        </w:tc>
        <w:tc>
          <w:tcPr>
            <w:tcW w:w="2268" w:type="dxa"/>
            <w:noWrap/>
          </w:tcPr>
          <w:p w:rsidR="00636BDF" w:rsidRPr="003455F2" w:rsidRDefault="00636BDF" w:rsidP="00466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455F2">
              <w:rPr>
                <w:rFonts w:ascii="SimHei" w:eastAsia="SimHei" w:hAnsi="SimHei"/>
                <w:lang w:eastAsia="zh-CN"/>
              </w:rPr>
              <w:t>7</w:t>
            </w:r>
            <w:r w:rsidR="00466B08"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466B08">
              <w:rPr>
                <w:rFonts w:ascii="SimHei" w:hAnsi="SimHei"/>
              </w:rPr>
              <w:t xml:space="preserve">  </w:t>
            </w:r>
            <w:r w:rsidR="00466B08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66B08">
              <w:rPr>
                <w:rFonts w:ascii="SimHei" w:hAnsi="SimHei"/>
                <w:bCs/>
                <w:color w:val="FF0000"/>
              </w:rPr>
              <w:t>89-95</w:t>
            </w:r>
          </w:p>
        </w:tc>
      </w:tr>
      <w:tr w:rsidR="00636BDF" w:rsidRPr="00364E73" w:rsidTr="00715743">
        <w:trPr>
          <w:trHeight w:val="3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</w:tcPr>
          <w:p w:rsidR="00636BDF" w:rsidRPr="00364E73" w:rsidRDefault="00636BDF" w:rsidP="00715743">
            <w:pPr>
              <w:pStyle w:val="a3"/>
              <w:ind w:leftChars="5" w:left="436" w:hangingChars="176" w:hanging="424"/>
              <w:jc w:val="both"/>
              <w:rPr>
                <w:rFonts w:ascii="SimHei" w:eastAsia="SimHei" w:hAnsi="SimHei"/>
              </w:rPr>
            </w:pPr>
          </w:p>
        </w:tc>
        <w:tc>
          <w:tcPr>
            <w:tcW w:w="3969" w:type="dxa"/>
            <w:noWrap/>
          </w:tcPr>
          <w:p w:rsidR="00636BDF" w:rsidRPr="003455F2" w:rsidRDefault="00572379" w:rsidP="00636BDF">
            <w:pPr>
              <w:ind w:leftChars="13" w:left="3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572379">
              <w:rPr>
                <w:rFonts w:ascii="SimHei" w:eastAsia="SimHei" w:hAnsi="SimHei"/>
                <w:szCs w:val="24"/>
                <w:lang w:eastAsia="zh-CN"/>
              </w:rPr>
              <w:t xml:space="preserve">* </w:t>
            </w:r>
            <w:r w:rsidR="00636BDF" w:rsidRPr="003455F2">
              <w:rPr>
                <w:rFonts w:ascii="SimHei" w:eastAsia="SimHei" w:hAnsi="SimHei"/>
                <w:szCs w:val="24"/>
                <w:lang w:eastAsia="zh-CN"/>
              </w:rPr>
              <w:t xml:space="preserve">2017 </w:t>
            </w:r>
            <w:r w:rsidR="00636BDF" w:rsidRPr="003455F2">
              <w:rPr>
                <w:rFonts w:ascii="SimHei" w:eastAsia="SimHei" w:hAnsi="SimHei" w:hint="eastAsia"/>
                <w:szCs w:val="24"/>
                <w:lang w:eastAsia="zh-CN"/>
              </w:rPr>
              <w:t>烈火特会</w:t>
            </w:r>
          </w:p>
        </w:tc>
        <w:tc>
          <w:tcPr>
            <w:tcW w:w="1701" w:type="dxa"/>
            <w:noWrap/>
          </w:tcPr>
          <w:p w:rsidR="00636BDF" w:rsidRPr="003455F2" w:rsidRDefault="00636BDF" w:rsidP="007157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w w:val="90"/>
              </w:rPr>
            </w:pPr>
            <w:r w:rsidRPr="003455F2">
              <w:rPr>
                <w:rFonts w:ascii="SimHei" w:eastAsia="SimHei" w:hAnsi="SimHei" w:hint="eastAsia"/>
                <w:w w:val="90"/>
                <w:lang w:eastAsia="zh-CN"/>
              </w:rPr>
              <w:t>朱圣敏</w:t>
            </w:r>
            <w:r w:rsidRPr="003455F2">
              <w:rPr>
                <w:rFonts w:ascii="SimHei" w:eastAsia="SimHei" w:hAnsi="SimHei"/>
                <w:w w:val="90"/>
                <w:lang w:eastAsia="zh-CN"/>
              </w:rPr>
              <w:t>/</w:t>
            </w:r>
            <w:r w:rsidRPr="003455F2">
              <w:rPr>
                <w:rFonts w:ascii="SimHei" w:eastAsia="SimHei" w:hAnsi="SimHei" w:hint="eastAsia"/>
                <w:w w:val="90"/>
                <w:lang w:eastAsia="zh-CN"/>
              </w:rPr>
              <w:t>陈少豪</w:t>
            </w:r>
            <w:r w:rsidR="00715743">
              <w:rPr>
                <w:rFonts w:ascii="SimHei" w:hAnsi="SimHei" w:hint="eastAsia"/>
                <w:w w:val="90"/>
              </w:rPr>
              <w:t xml:space="preserve"> </w:t>
            </w:r>
            <w:r w:rsidRPr="003455F2">
              <w:rPr>
                <w:rFonts w:ascii="SimHei" w:eastAsia="SimHei" w:hAnsi="SimHei" w:hint="eastAsia"/>
                <w:w w:val="90"/>
                <w:lang w:eastAsia="zh-CN"/>
              </w:rPr>
              <w:t>张茂松</w:t>
            </w:r>
            <w:r w:rsidRPr="003455F2">
              <w:rPr>
                <w:rFonts w:ascii="SimHei" w:eastAsia="SimHei" w:hAnsi="SimHei"/>
                <w:w w:val="90"/>
                <w:lang w:eastAsia="zh-CN"/>
              </w:rPr>
              <w:t>/</w:t>
            </w:r>
            <w:r w:rsidRPr="003455F2">
              <w:rPr>
                <w:rFonts w:ascii="SimHei" w:eastAsia="SimHei" w:hAnsi="SimHei" w:hint="eastAsia"/>
                <w:w w:val="90"/>
                <w:lang w:eastAsia="zh-CN"/>
              </w:rPr>
              <w:t>张振华</w:t>
            </w:r>
          </w:p>
        </w:tc>
        <w:tc>
          <w:tcPr>
            <w:tcW w:w="2268" w:type="dxa"/>
            <w:noWrap/>
          </w:tcPr>
          <w:p w:rsidR="00636BDF" w:rsidRPr="003455F2" w:rsidRDefault="00636BDF" w:rsidP="00715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455F2">
              <w:rPr>
                <w:rFonts w:ascii="SimHei" w:eastAsia="SimHei" w:hAnsi="SimHei"/>
                <w:lang w:eastAsia="zh-CN"/>
              </w:rPr>
              <w:t>6</w:t>
            </w:r>
            <w:r w:rsidR="00466B08"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466B08">
              <w:rPr>
                <w:rFonts w:ascii="SimHei" w:hAnsi="SimHei"/>
              </w:rPr>
              <w:t xml:space="preserve">  </w:t>
            </w:r>
            <w:r w:rsidR="00466B08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66B08">
              <w:rPr>
                <w:rFonts w:ascii="SimHei" w:hAnsi="SimHei"/>
                <w:bCs/>
                <w:color w:val="FF0000"/>
              </w:rPr>
              <w:t>96-101</w:t>
            </w:r>
          </w:p>
        </w:tc>
      </w:tr>
      <w:tr w:rsidR="002038EB" w:rsidRPr="00364E73" w:rsidTr="00715743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 w:val="restart"/>
            <w:shd w:val="clear" w:color="auto" w:fill="F2F2F2" w:themeFill="background1" w:themeFillShade="F2"/>
            <w:vAlign w:val="center"/>
          </w:tcPr>
          <w:p w:rsidR="002038EB" w:rsidRPr="00364E73" w:rsidRDefault="00364E73" w:rsidP="00715743">
            <w:pPr>
              <w:pStyle w:val="a3"/>
              <w:ind w:leftChars="-12" w:left="53" w:hangingChars="34" w:hanging="82"/>
              <w:jc w:val="both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服事装备</w:t>
            </w:r>
          </w:p>
        </w:tc>
        <w:tc>
          <w:tcPr>
            <w:tcW w:w="3969" w:type="dxa"/>
            <w:shd w:val="clear" w:color="auto" w:fill="F2F2F2" w:themeFill="background1" w:themeFillShade="F2"/>
            <w:noWrap/>
          </w:tcPr>
          <w:p w:rsidR="002038EB" w:rsidRPr="00364E73" w:rsidRDefault="00317CF0" w:rsidP="002038E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17CF0">
              <w:rPr>
                <w:rFonts w:ascii="SimHei" w:eastAsia="SimHei" w:hAnsi="SimHei"/>
                <w:lang w:eastAsia="zh-CN"/>
              </w:rPr>
              <w:t>*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="00364E73" w:rsidRPr="00364E73">
              <w:rPr>
                <w:rFonts w:ascii="SimHei" w:eastAsia="SimHei" w:hAnsi="SimHei" w:hint="eastAsia"/>
                <w:lang w:eastAsia="zh-CN"/>
              </w:rPr>
              <w:t>祷告百宝箱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</w:tcPr>
          <w:p w:rsidR="002038EB" w:rsidRPr="00364E73" w:rsidRDefault="00364E73" w:rsidP="002038E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泰瑞博恩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:rsidR="002038EB" w:rsidRPr="00364E73" w:rsidRDefault="00364E73" w:rsidP="00715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/>
                <w:lang w:eastAsia="zh-CN"/>
              </w:rPr>
              <w:t>8</w:t>
            </w:r>
            <w:r w:rsidR="00466B08"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466B08">
              <w:rPr>
                <w:rFonts w:ascii="SimHei" w:hAnsi="SimHei"/>
              </w:rPr>
              <w:t xml:space="preserve">  </w:t>
            </w:r>
            <w:r w:rsidR="00466B08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66B08">
              <w:rPr>
                <w:rFonts w:ascii="SimHei" w:hAnsi="SimHei"/>
                <w:bCs/>
                <w:color w:val="FF0000"/>
              </w:rPr>
              <w:t>102-109</w:t>
            </w:r>
          </w:p>
        </w:tc>
      </w:tr>
      <w:tr w:rsidR="00572379" w:rsidRPr="00364E73" w:rsidTr="00715743">
        <w:trPr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2F2F2" w:themeFill="background1" w:themeFillShade="F2"/>
            <w:vAlign w:val="center"/>
            <w:hideMark/>
          </w:tcPr>
          <w:p w:rsidR="00572379" w:rsidRPr="00364E73" w:rsidRDefault="00572379" w:rsidP="00572379">
            <w:pPr>
              <w:pStyle w:val="a3"/>
              <w:ind w:leftChars="-12" w:left="53" w:hangingChars="34" w:hanging="82"/>
              <w:jc w:val="center"/>
              <w:rPr>
                <w:rFonts w:ascii="SimHei" w:eastAsia="SimHei" w:hAnsi="SimHei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noWrap/>
          </w:tcPr>
          <w:p w:rsidR="00572379" w:rsidRPr="003455F2" w:rsidRDefault="00572379" w:rsidP="0057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szCs w:val="24"/>
              </w:rPr>
            </w:pPr>
            <w:r w:rsidRPr="00572379">
              <w:rPr>
                <w:rFonts w:ascii="SimHei" w:eastAsia="SimHei" w:hAnsi="SimHei"/>
                <w:szCs w:val="24"/>
                <w:lang w:eastAsia="zh-CN"/>
              </w:rPr>
              <w:t xml:space="preserve">* </w:t>
            </w:r>
            <w:r w:rsidRPr="003455F2">
              <w:rPr>
                <w:rFonts w:ascii="SimHei" w:eastAsia="SimHei" w:hAnsi="SimHei"/>
                <w:szCs w:val="24"/>
                <w:lang w:eastAsia="zh-CN"/>
              </w:rPr>
              <w:t>2014</w:t>
            </w:r>
            <w:r w:rsidRPr="003455F2">
              <w:rPr>
                <w:rFonts w:ascii="SimHei" w:eastAsia="SimHei" w:hAnsi="SimHei" w:hint="eastAsia"/>
                <w:szCs w:val="24"/>
                <w:lang w:eastAsia="zh-CN"/>
              </w:rPr>
              <w:t>台北研经培灵会</w:t>
            </w:r>
            <w:r w:rsidRPr="003455F2">
              <w:rPr>
                <w:rFonts w:ascii="SimHei" w:eastAsia="SimHei" w:hAnsi="SimHei"/>
                <w:szCs w:val="24"/>
                <w:lang w:eastAsia="zh-CN"/>
              </w:rPr>
              <w:t>-</w:t>
            </w:r>
            <w:r w:rsidRPr="003455F2">
              <w:rPr>
                <w:rFonts w:ascii="SimHei" w:eastAsia="SimHei" w:hAnsi="SimHei" w:hint="eastAsia"/>
                <w:szCs w:val="24"/>
                <w:lang w:eastAsia="zh-CN"/>
              </w:rPr>
              <w:t>假与真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</w:tcPr>
          <w:p w:rsidR="00715743" w:rsidRDefault="00572379" w:rsidP="00572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lang w:eastAsia="zh-CN"/>
              </w:rPr>
            </w:pPr>
            <w:r w:rsidRPr="003455F2">
              <w:rPr>
                <w:rFonts w:ascii="SimHei" w:eastAsia="SimHei" w:hAnsi="SimHei" w:hint="eastAsia"/>
                <w:lang w:eastAsia="zh-CN"/>
              </w:rPr>
              <w:t>邵晨光</w:t>
            </w:r>
            <w:r w:rsidRPr="003455F2">
              <w:rPr>
                <w:rFonts w:ascii="SimHei" w:eastAsia="SimHei" w:hAnsi="SimHei"/>
                <w:lang w:eastAsia="zh-CN"/>
              </w:rPr>
              <w:t>/</w:t>
            </w:r>
          </w:p>
          <w:p w:rsidR="00572379" w:rsidRPr="003455F2" w:rsidRDefault="00572379" w:rsidP="00572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455F2">
              <w:rPr>
                <w:rFonts w:ascii="SimHei" w:eastAsia="SimHei" w:hAnsi="SimHei" w:hint="eastAsia"/>
                <w:lang w:eastAsia="zh-CN"/>
              </w:rPr>
              <w:t>李思敬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:rsidR="00572379" w:rsidRPr="003455F2" w:rsidRDefault="00466B08" w:rsidP="00466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>
              <w:rPr>
                <w:rFonts w:ascii="SimHei" w:eastAsia="SimHei" w:hAnsi="SimHei"/>
                <w:lang w:eastAsia="zh-CN"/>
              </w:rPr>
              <w:t>3</w:t>
            </w:r>
            <w:r w:rsidRPr="00D74DCC">
              <w:rPr>
                <w:rFonts w:ascii="SimHei" w:eastAsia="SimHei" w:hAnsi="SimHei" w:hint="eastAsia"/>
                <w:lang w:eastAsia="zh-CN"/>
              </w:rPr>
              <w:t>集</w:t>
            </w:r>
            <w:r>
              <w:rPr>
                <w:rFonts w:ascii="SimHei" w:hAnsi="SimHei" w:hint="eastAsia"/>
              </w:rPr>
              <w:t xml:space="preserve">  </w:t>
            </w:r>
            <w:r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>
              <w:rPr>
                <w:rFonts w:ascii="SimHei" w:hAnsi="SimHei"/>
                <w:bCs/>
                <w:color w:val="FF0000"/>
              </w:rPr>
              <w:t>110-112</w:t>
            </w:r>
          </w:p>
        </w:tc>
      </w:tr>
      <w:tr w:rsidR="00572379" w:rsidRPr="00364E73" w:rsidTr="0071574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2F2F2" w:themeFill="background1" w:themeFillShade="F2"/>
          </w:tcPr>
          <w:p w:rsidR="00572379" w:rsidRPr="00364E73" w:rsidRDefault="00572379" w:rsidP="00572379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noWrap/>
          </w:tcPr>
          <w:p w:rsidR="00572379" w:rsidRPr="00364E73" w:rsidRDefault="00572379" w:rsidP="0057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17CF0">
              <w:rPr>
                <w:rFonts w:ascii="SimHei" w:eastAsia="SimHei" w:hAnsi="SimHei"/>
                <w:lang w:eastAsia="zh-CN"/>
              </w:rPr>
              <w:t>*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364E73">
              <w:rPr>
                <w:rFonts w:ascii="SimHei" w:eastAsia="SimHei" w:hAnsi="SimHei" w:hint="eastAsia"/>
                <w:lang w:eastAsia="zh-CN"/>
              </w:rPr>
              <w:t>灵恩派和福音派</w:t>
            </w:r>
            <w:r w:rsidRPr="00364E73">
              <w:rPr>
                <w:rFonts w:ascii="SimHei" w:eastAsia="SimHei" w:hAnsi="SimHei"/>
                <w:lang w:eastAsia="zh-CN"/>
              </w:rPr>
              <w:t>-5</w:t>
            </w:r>
            <w:r w:rsidRPr="00364E73">
              <w:rPr>
                <w:rFonts w:ascii="SimHei" w:eastAsia="SimHei" w:hAnsi="SimHei" w:hint="eastAsia"/>
                <w:lang w:eastAsia="zh-CN"/>
              </w:rPr>
              <w:t>集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</w:tcPr>
          <w:p w:rsidR="00572379" w:rsidRPr="00364E73" w:rsidRDefault="00572379" w:rsidP="00572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大卫鲍森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:rsidR="00572379" w:rsidRPr="00364E73" w:rsidRDefault="00572379" w:rsidP="00715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/>
                <w:color w:val="000000" w:themeColor="text1"/>
                <w:lang w:eastAsia="zh-CN"/>
              </w:rPr>
              <w:t>5</w:t>
            </w:r>
            <w:r w:rsidR="00466B08"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466B08">
              <w:rPr>
                <w:rFonts w:ascii="SimHei" w:hAnsi="SimHei" w:hint="eastAsia"/>
              </w:rPr>
              <w:t xml:space="preserve">  </w:t>
            </w:r>
            <w:r w:rsidR="00466B08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66B08">
              <w:rPr>
                <w:rFonts w:ascii="SimHei" w:hAnsi="SimHei"/>
                <w:bCs/>
                <w:color w:val="FF0000"/>
              </w:rPr>
              <w:t>113-117</w:t>
            </w:r>
          </w:p>
        </w:tc>
      </w:tr>
      <w:tr w:rsidR="00572379" w:rsidRPr="00A87F79" w:rsidTr="0071574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2F2F2" w:themeFill="background1" w:themeFillShade="F2"/>
          </w:tcPr>
          <w:p w:rsidR="00572379" w:rsidRPr="00364E73" w:rsidRDefault="00572379" w:rsidP="00572379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noWrap/>
          </w:tcPr>
          <w:p w:rsidR="00572379" w:rsidRPr="00364E73" w:rsidRDefault="00572379" w:rsidP="0057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17CF0">
              <w:rPr>
                <w:rFonts w:ascii="SimHei" w:eastAsia="SimHei" w:hAnsi="SimHei"/>
                <w:color w:val="000000" w:themeColor="text1"/>
                <w:lang w:eastAsia="zh-CN"/>
              </w:rPr>
              <w:t>*</w:t>
            </w:r>
            <w:r>
              <w:rPr>
                <w:rFonts w:asciiTheme="minorEastAsia" w:hAnsiTheme="minorEastAsia" w:hint="eastAsia"/>
                <w:color w:val="000000" w:themeColor="text1"/>
              </w:rPr>
              <w:t xml:space="preserve"> </w:t>
            </w:r>
            <w:r w:rsidRPr="00A87F79">
              <w:rPr>
                <w:rFonts w:ascii="SimHei" w:eastAsia="SimHei" w:hAnsi="SimHei" w:hint="eastAsia"/>
                <w:color w:val="000000" w:themeColor="text1"/>
                <w:lang w:eastAsia="zh-CN"/>
              </w:rPr>
              <w:t>决战时刻特会</w:t>
            </w:r>
            <w:r>
              <w:rPr>
                <w:rFonts w:asciiTheme="minorEastAsia" w:hAnsiTheme="minorEastAsia" w:hint="eastAsia"/>
                <w:color w:val="000000" w:themeColor="text1"/>
              </w:rPr>
              <w:t>/</w:t>
            </w:r>
            <w:r w:rsidRPr="00364E73">
              <w:rPr>
                <w:rFonts w:ascii="SimHei" w:eastAsia="SimHei" w:hAnsi="SimHei" w:hint="eastAsia"/>
                <w:color w:val="000000" w:themeColor="text1"/>
                <w:lang w:eastAsia="zh-CN"/>
              </w:rPr>
              <w:t>基督徒的属灵争战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</w:tcPr>
          <w:p w:rsidR="00572379" w:rsidRPr="00364E73" w:rsidRDefault="00572379" w:rsidP="00572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 w:hint="eastAsia"/>
                <w:color w:val="000000" w:themeColor="text1"/>
                <w:lang w:eastAsia="zh-CN"/>
              </w:rPr>
              <w:t>舒迪恩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:rsidR="00572379" w:rsidRPr="00364E73" w:rsidRDefault="00572379" w:rsidP="0071574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  <w:color w:val="000000" w:themeColor="text1"/>
              </w:rPr>
            </w:pPr>
            <w:r w:rsidRPr="00364E73">
              <w:rPr>
                <w:rFonts w:ascii="SimHei" w:eastAsia="SimHei" w:hAnsi="SimHei"/>
                <w:color w:val="000000" w:themeColor="text1"/>
                <w:lang w:eastAsia="zh-CN"/>
              </w:rPr>
              <w:t>7</w:t>
            </w:r>
            <w:r w:rsidR="00466B08"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466B08">
              <w:rPr>
                <w:rFonts w:ascii="SimHei" w:hAnsi="SimHei" w:hint="eastAsia"/>
              </w:rPr>
              <w:t xml:space="preserve">  </w:t>
            </w:r>
            <w:r w:rsidR="00466B08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66B08">
              <w:rPr>
                <w:rFonts w:ascii="SimHei" w:hAnsi="SimHei"/>
                <w:bCs/>
                <w:color w:val="FF0000"/>
              </w:rPr>
              <w:t>118-124</w:t>
            </w:r>
          </w:p>
        </w:tc>
      </w:tr>
      <w:tr w:rsidR="00572379" w:rsidRPr="00364E73" w:rsidTr="00715743">
        <w:trPr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42" w:type="dxa"/>
            <w:vMerge/>
            <w:shd w:val="clear" w:color="auto" w:fill="F2F2F2" w:themeFill="background1" w:themeFillShade="F2"/>
          </w:tcPr>
          <w:p w:rsidR="00572379" w:rsidRPr="00364E73" w:rsidRDefault="00572379" w:rsidP="00572379">
            <w:pPr>
              <w:pStyle w:val="a3"/>
              <w:ind w:leftChars="5" w:left="436" w:hangingChars="176" w:hanging="424"/>
              <w:rPr>
                <w:rFonts w:ascii="SimHei" w:eastAsia="SimHei" w:hAnsi="SimHei"/>
              </w:rPr>
            </w:pPr>
          </w:p>
        </w:tc>
        <w:tc>
          <w:tcPr>
            <w:tcW w:w="3969" w:type="dxa"/>
            <w:shd w:val="clear" w:color="auto" w:fill="F2F2F2" w:themeFill="background1" w:themeFillShade="F2"/>
            <w:noWrap/>
          </w:tcPr>
          <w:p w:rsidR="00572379" w:rsidRPr="00364E73" w:rsidRDefault="00572379" w:rsidP="005723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17CF0">
              <w:rPr>
                <w:rFonts w:ascii="SimHei" w:eastAsia="SimHei" w:hAnsi="SimHei"/>
                <w:lang w:eastAsia="zh-CN"/>
              </w:rPr>
              <w:t>*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364E73">
              <w:rPr>
                <w:rFonts w:ascii="SimHei" w:eastAsia="SimHei" w:hAnsi="SimHei" w:hint="eastAsia"/>
                <w:lang w:eastAsia="zh-CN"/>
              </w:rPr>
              <w:t>圣灵与医治</w:t>
            </w:r>
            <w:r w:rsidRPr="00364E73">
              <w:rPr>
                <w:rFonts w:ascii="SimHei" w:eastAsia="SimHei" w:hAnsi="SimHei"/>
                <w:lang w:eastAsia="zh-CN"/>
              </w:rPr>
              <w:t>-</w:t>
            </w:r>
            <w:r w:rsidRPr="00A87F79">
              <w:rPr>
                <w:rFonts w:ascii="SimHei" w:eastAsia="SimHei" w:hAnsi="SimHei"/>
                <w:lang w:eastAsia="zh-CN"/>
              </w:rPr>
              <w:t>6</w:t>
            </w:r>
            <w:r w:rsidRPr="00364E73">
              <w:rPr>
                <w:rFonts w:ascii="SimHei" w:eastAsia="SimHei" w:hAnsi="SimHei" w:hint="eastAsia"/>
                <w:lang w:eastAsia="zh-CN"/>
              </w:rPr>
              <w:t>集</w:t>
            </w:r>
          </w:p>
        </w:tc>
        <w:tc>
          <w:tcPr>
            <w:tcW w:w="1701" w:type="dxa"/>
            <w:shd w:val="clear" w:color="auto" w:fill="F2F2F2" w:themeFill="background1" w:themeFillShade="F2"/>
            <w:noWrap/>
          </w:tcPr>
          <w:p w:rsidR="00572379" w:rsidRPr="00364E73" w:rsidRDefault="00572379" w:rsidP="0057237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364E73">
              <w:rPr>
                <w:rFonts w:ascii="SimHei" w:eastAsia="SimHei" w:hAnsi="SimHei" w:hint="eastAsia"/>
                <w:lang w:eastAsia="zh-CN"/>
              </w:rPr>
              <w:t>康麦克</w:t>
            </w:r>
          </w:p>
        </w:tc>
        <w:tc>
          <w:tcPr>
            <w:tcW w:w="2268" w:type="dxa"/>
            <w:shd w:val="clear" w:color="auto" w:fill="F2F2F2" w:themeFill="background1" w:themeFillShade="F2"/>
            <w:noWrap/>
          </w:tcPr>
          <w:p w:rsidR="00572379" w:rsidRPr="00A87F79" w:rsidRDefault="00572379" w:rsidP="00466B0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SimHei" w:eastAsia="SimHei" w:hAnsi="SimHei"/>
              </w:rPr>
            </w:pPr>
            <w:r w:rsidRPr="00A87F79">
              <w:rPr>
                <w:rFonts w:ascii="SimHei" w:eastAsia="SimHei" w:hAnsi="SimHei" w:hint="eastAsia"/>
              </w:rPr>
              <w:t>6</w:t>
            </w:r>
            <w:r w:rsidR="00466B08" w:rsidRPr="00D74DCC">
              <w:rPr>
                <w:rFonts w:ascii="SimHei" w:eastAsia="SimHei" w:hAnsi="SimHei" w:hint="eastAsia"/>
                <w:lang w:eastAsia="zh-CN"/>
              </w:rPr>
              <w:t>集</w:t>
            </w:r>
            <w:r w:rsidR="00466B08">
              <w:rPr>
                <w:rFonts w:ascii="SimHei" w:hAnsi="SimHei" w:hint="eastAsia"/>
              </w:rPr>
              <w:t xml:space="preserve">  </w:t>
            </w:r>
            <w:r w:rsidR="00466B08" w:rsidRPr="00405A62">
              <w:rPr>
                <w:rFonts w:ascii="SimHei" w:eastAsia="SimHei" w:hAnsi="SimHei"/>
                <w:bCs/>
                <w:color w:val="FF0000"/>
                <w:lang w:eastAsia="zh-CN"/>
              </w:rPr>
              <w:t>编号</w:t>
            </w:r>
            <w:r w:rsidR="00466B08">
              <w:rPr>
                <w:rFonts w:ascii="SimHei" w:hAnsi="SimHei"/>
                <w:bCs/>
                <w:color w:val="FF0000"/>
              </w:rPr>
              <w:t>125-130</w:t>
            </w:r>
          </w:p>
        </w:tc>
      </w:tr>
    </w:tbl>
    <w:p w:rsidR="00317CF0" w:rsidRPr="00D74DCC" w:rsidRDefault="00317CF0" w:rsidP="00317CF0">
      <w:pPr>
        <w:pStyle w:val="a3"/>
        <w:ind w:leftChars="-12" w:left="39" w:hangingChars="34" w:hanging="68"/>
        <w:rPr>
          <w:rFonts w:ascii="SimHei" w:eastAsia="SimHei" w:hAnsi="SimHei"/>
          <w:sz w:val="20"/>
          <w:szCs w:val="20"/>
        </w:rPr>
      </w:pPr>
      <w:r w:rsidRPr="00D74DCC">
        <w:rPr>
          <w:rFonts w:ascii="SimHei" w:eastAsia="SimHei" w:hAnsi="SimHei"/>
          <w:sz w:val="20"/>
          <w:szCs w:val="20"/>
          <w:lang w:eastAsia="zh-CN"/>
        </w:rPr>
        <w:t>*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一小时内容，其余皆为</w:t>
      </w:r>
      <w:r w:rsidRPr="00D74DCC">
        <w:rPr>
          <w:rFonts w:ascii="SimHei" w:eastAsia="SimHei" w:hAnsi="SimHei"/>
          <w:sz w:val="20"/>
          <w:szCs w:val="20"/>
          <w:lang w:eastAsia="zh-CN"/>
        </w:rPr>
        <w:t>30</w:t>
      </w:r>
      <w:r w:rsidRPr="00D74DCC">
        <w:rPr>
          <w:rFonts w:ascii="SimHei" w:eastAsia="SimHei" w:hAnsi="SimHei" w:hint="eastAsia"/>
          <w:sz w:val="20"/>
          <w:szCs w:val="20"/>
          <w:lang w:eastAsia="zh-CN"/>
        </w:rPr>
        <w:t>分钟节目</w:t>
      </w:r>
    </w:p>
    <w:p w:rsidR="001B79DF" w:rsidRPr="00D74DCC" w:rsidRDefault="001B79DF" w:rsidP="001B79DF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真理根基</w:t>
      </w:r>
    </w:p>
    <w:p w:rsidR="001B79DF" w:rsidRPr="00F132F9" w:rsidRDefault="001B79DF" w:rsidP="001B79DF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1B79DF">
        <w:rPr>
          <w:rFonts w:ascii="SimHei" w:eastAsia="SimHei" w:hAnsi="SimHei" w:hint="eastAsia"/>
          <w:b/>
          <w:bCs/>
          <w:color w:val="000000" w:themeColor="text1"/>
          <w:lang w:eastAsia="zh-CN"/>
        </w:rPr>
        <w:t>旧约历史书导论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F132F9" w:rsidRPr="00F132F9">
        <w:rPr>
          <w:rFonts w:ascii="SimHei" w:eastAsia="SimHei" w:hAnsi="SimHei" w:hint="eastAsia"/>
          <w:bCs/>
          <w:color w:val="000000"/>
          <w:lang w:eastAsia="zh-CN"/>
        </w:rPr>
        <w:t>吴献章</w:t>
      </w:r>
    </w:p>
    <w:p w:rsidR="001B79DF" w:rsidRPr="00D74DCC" w:rsidRDefault="00F132F9" w:rsidP="00F132F9">
      <w:pPr>
        <w:jc w:val="both"/>
        <w:rPr>
          <w:rFonts w:ascii="SimHei" w:eastAsia="SimHei" w:hAnsi="SimHei"/>
          <w:color w:val="000000" w:themeColor="text1"/>
        </w:rPr>
      </w:pPr>
      <w:r w:rsidRPr="00F132F9">
        <w:rPr>
          <w:rFonts w:ascii="SimHei" w:eastAsia="SimHei" w:hAnsi="SimHei" w:hint="eastAsia"/>
          <w:bCs/>
          <w:lang w:eastAsia="zh-CN"/>
        </w:rPr>
        <w:t>旧约历史书是以上帝为中心，上帝的恩手隐藏在人软弱的背后，在我们软弱中，祂仍然用慈爱、怜悯、信实，来托住我们，让我们从世俗的堕落中，回到上帝的面前，仰望主的救恩。研读历史书时，我们会发现上帝对的启示，在使我们信仰生活和事奉见证中，生命更多彰显主的荣美。</w:t>
      </w:r>
    </w:p>
    <w:tbl>
      <w:tblPr>
        <w:tblW w:w="8080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"/>
        <w:gridCol w:w="1850"/>
        <w:gridCol w:w="3761"/>
        <w:gridCol w:w="1134"/>
        <w:gridCol w:w="950"/>
      </w:tblGrid>
      <w:tr w:rsidR="001B79DF" w:rsidRPr="00D74DCC" w:rsidTr="00861109">
        <w:trPr>
          <w:trHeight w:val="330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1B79DF" w:rsidRPr="00D74DCC" w:rsidTr="00861109">
        <w:trPr>
          <w:trHeight w:val="47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jc w:val="center"/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B79DF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文以载道的历史书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B79DF" w:rsidRPr="00D74DCC" w:rsidRDefault="001B79DF" w:rsidP="001B79DF">
            <w:pPr>
              <w:jc w:val="center"/>
              <w:rPr>
                <w:rFonts w:ascii="SimHei" w:eastAsia="SimHei" w:hAnsi="SimHei" w:cs="新細明體"/>
                <w:color w:val="000000"/>
                <w:szCs w:val="24"/>
              </w:rPr>
            </w:pPr>
            <w:r w:rsidRPr="001B79DF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时势造英雄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不一样的选择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1B79DF" w:rsidRPr="00D74DCC" w:rsidTr="00934362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胜利后的危机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27:30</w:t>
            </w:r>
          </w:p>
        </w:tc>
      </w:tr>
      <w:tr w:rsidR="001B79DF" w:rsidRPr="00D74DCC" w:rsidTr="00934362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5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功败垂成的士师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1B79DF" w:rsidRPr="00D74DCC" w:rsidTr="00934362">
        <w:trPr>
          <w:trHeight w:val="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lastRenderedPageBreak/>
              <w:t>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世俗化的挽歌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意外人生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8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个性与灵性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卧虎藏龙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1B79DF" w:rsidRPr="00D74DCC" w:rsidTr="0057237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权柄的失落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1B79DF" w:rsidRPr="00D74DCC" w:rsidTr="00572379">
        <w:trPr>
          <w:trHeight w:val="12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11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天下无不是的父母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27:16</w:t>
            </w:r>
          </w:p>
        </w:tc>
      </w:tr>
      <w:tr w:rsidR="001B79DF" w:rsidRPr="00D74DCC" w:rsidTr="00861109">
        <w:trPr>
          <w:trHeight w:val="271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12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大人物的落败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27:15</w:t>
            </w:r>
          </w:p>
        </w:tc>
      </w:tr>
      <w:tr w:rsidR="001B79DF" w:rsidRPr="00D74DCC" w:rsidTr="00861109">
        <w:trPr>
          <w:trHeight w:val="191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13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神人挽歌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27:08</w:t>
            </w:r>
          </w:p>
        </w:tc>
      </w:tr>
      <w:tr w:rsidR="001B79DF" w:rsidRPr="00D74DCC" w:rsidTr="00861109">
        <w:trPr>
          <w:trHeight w:val="395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14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生命的转弯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27:03</w:t>
            </w:r>
          </w:p>
        </w:tc>
      </w:tr>
      <w:tr w:rsidR="001B79DF" w:rsidRPr="00D74DCC" w:rsidTr="00861109">
        <w:trPr>
          <w:trHeight w:val="117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15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生命的加工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27:05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D74DCC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D74DCC">
              <w:rPr>
                <w:rFonts w:ascii="SimHei" w:eastAsia="SimHei" w:hAnsi="SimHei" w:cs="Times New Roman"/>
                <w:color w:val="000000"/>
                <w:lang w:eastAsia="zh-CN"/>
              </w:rPr>
              <w:t>16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写墓碑 高树倒下后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27:05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Pr="001B79DF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B79DF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  <w:r w:rsidRPr="001B79DF">
              <w:rPr>
                <w:rFonts w:ascii="SimHei" w:eastAsia="SimHei" w:hAnsi="SimHei" w:cs="Times New Roman" w:hint="eastAsia"/>
                <w:color w:val="000000"/>
              </w:rPr>
              <w:t>7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等候浪子的父亲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Pr="001B79DF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B79DF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  <w:r w:rsidRPr="001B79DF">
              <w:rPr>
                <w:rFonts w:ascii="SimHei" w:eastAsia="SimHei" w:hAnsi="SimHei" w:cs="Times New Roman" w:hint="eastAsia"/>
                <w:color w:val="000000"/>
              </w:rPr>
              <w:t>8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圣经教导者的祭坛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1B79DF" w:rsidRPr="00D74DCC" w:rsidTr="00861109">
        <w:trPr>
          <w:trHeight w:val="54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Pr="001B79DF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B79DF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  <w:r w:rsidRPr="001B79DF">
              <w:rPr>
                <w:rFonts w:ascii="SimHei" w:eastAsia="SimHei" w:hAnsi="SimHei" w:cs="Times New Roman" w:hint="eastAsia"/>
                <w:color w:val="000000"/>
              </w:rPr>
              <w:t>9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原点的威力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27:15</w:t>
            </w:r>
          </w:p>
        </w:tc>
      </w:tr>
      <w:tr w:rsidR="001B79DF" w:rsidRPr="00D74DCC" w:rsidTr="00861109">
        <w:trPr>
          <w:trHeight w:val="242"/>
        </w:trPr>
        <w:tc>
          <w:tcPr>
            <w:tcW w:w="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Pr="001B79DF" w:rsidRDefault="001B79DF" w:rsidP="001B79DF">
            <w:pPr>
              <w:rPr>
                <w:rFonts w:ascii="SimHei" w:eastAsia="SimHei" w:hAnsi="SimHei" w:cs="Times New Roman"/>
                <w:color w:val="000000"/>
                <w:szCs w:val="24"/>
              </w:rPr>
            </w:pPr>
            <w:r w:rsidRPr="001B79DF">
              <w:rPr>
                <w:rFonts w:ascii="SimHei" w:eastAsia="SimHei" w:hAnsi="SimHei" w:cs="Times New Roman" w:hint="eastAsia"/>
                <w:color w:val="000000"/>
              </w:rPr>
              <w:t>20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B79DF" w:rsidRDefault="001B79DF" w:rsidP="001B79DF">
            <w:r w:rsidRPr="00D10203">
              <w:rPr>
                <w:rFonts w:ascii="SimHei" w:eastAsia="SimHei" w:hAnsi="SimHei" w:hint="eastAsia"/>
                <w:color w:val="000000"/>
                <w:lang w:eastAsia="zh-CN"/>
              </w:rPr>
              <w:t>旧约历史书导论</w:t>
            </w:r>
          </w:p>
        </w:tc>
        <w:tc>
          <w:tcPr>
            <w:tcW w:w="3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隐藏的神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B79DF" w:rsidRDefault="001B79DF" w:rsidP="001B79DF">
            <w:pPr>
              <w:jc w:val="center"/>
            </w:pPr>
            <w:r w:rsidRPr="000A0E0B">
              <w:rPr>
                <w:rFonts w:ascii="SimHei" w:eastAsia="SimHei" w:hAnsi="SimHei" w:hint="eastAsia"/>
                <w:color w:val="000000"/>
                <w:lang w:eastAsia="zh-CN"/>
              </w:rPr>
              <w:t>吴献章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79DF" w:rsidRDefault="001B79DF" w:rsidP="001B79DF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</w:tbl>
    <w:p w:rsidR="00861109" w:rsidRDefault="00861109" w:rsidP="001B79DF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F132F9" w:rsidRPr="00F132F9" w:rsidRDefault="001B79DF" w:rsidP="00F132F9">
      <w:pPr>
        <w:jc w:val="both"/>
        <w:rPr>
          <w:rFonts w:ascii="SimHei" w:eastAsia="SimHei" w:hAnsi="SimHei" w:cs="Times New Roman"/>
          <w:b/>
          <w:bCs/>
          <w:color w:val="000000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《空中主日学</w:t>
      </w:r>
      <w:r w:rsidRPr="00D74DCC">
        <w:rPr>
          <w:rFonts w:ascii="SimHei" w:eastAsia="SimHei" w:hAnsi="SimHei"/>
          <w:b/>
          <w:bCs/>
          <w:color w:val="000000" w:themeColor="text1"/>
          <w:lang w:eastAsia="zh-CN"/>
        </w:rPr>
        <w:t>-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乐在读经</w:t>
      </w:r>
      <w:r w:rsidRPr="00D74DCC">
        <w:rPr>
          <w:rFonts w:ascii="SimHei" w:eastAsia="SimHei" w:hAnsi="SimHei"/>
          <w:b/>
          <w:bCs/>
          <w:color w:val="000000" w:themeColor="text1"/>
          <w:lang w:eastAsia="zh-CN"/>
        </w:rPr>
        <w:t xml:space="preserve"> 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读懂圣经并不难》</w:t>
      </w:r>
      <w:r w:rsidR="00F132F9" w:rsidRPr="00F132F9">
        <w:rPr>
          <w:rFonts w:ascii="SimHei" w:eastAsia="SimHei" w:hAnsi="SimHei" w:cs="Times New Roman"/>
          <w:b/>
          <w:bCs/>
          <w:color w:val="000000"/>
          <w:lang w:eastAsia="zh-CN"/>
        </w:rPr>
        <w:t>谢挺</w:t>
      </w:r>
    </w:p>
    <w:p w:rsidR="00861109" w:rsidRPr="00D74DCC" w:rsidRDefault="00F132F9" w:rsidP="00F132F9">
      <w:pPr>
        <w:jc w:val="both"/>
        <w:rPr>
          <w:rFonts w:ascii="SimHei" w:eastAsia="SimHei" w:hAnsi="SimHei"/>
          <w:color w:val="000000" w:themeColor="text1"/>
          <w:lang w:eastAsia="zh-CN"/>
        </w:rPr>
      </w:pPr>
      <w:r w:rsidRPr="00F132F9">
        <w:rPr>
          <w:rFonts w:ascii="SimHei" w:eastAsia="SimHei" w:hAnsi="SimHei" w:cs="Times New Roman" w:hint="eastAsia"/>
          <w:bCs/>
          <w:lang w:eastAsia="zh-CN"/>
        </w:rPr>
        <w:t>旧约中属于智慧文学的是箴言、乔布记、传道书，都与人的实际生活相关，教导人敬畏神是智慧的开端。乔布遇难，三友都认为自己有智慧，但人是有限的，只有神才是智慧的源头。传道书让人看到远离神的的愁苦和无奈，生命短暂，应敬畏神，珍惜人际和家庭的关系。</w:t>
      </w:r>
    </w:p>
    <w:tbl>
      <w:tblPr>
        <w:tblW w:w="8080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394"/>
        <w:gridCol w:w="4178"/>
        <w:gridCol w:w="1134"/>
        <w:gridCol w:w="950"/>
      </w:tblGrid>
      <w:tr w:rsidR="001B79DF" w:rsidRPr="00D74DCC" w:rsidTr="00687620">
        <w:trPr>
          <w:trHeight w:val="253"/>
        </w:trPr>
        <w:tc>
          <w:tcPr>
            <w:tcW w:w="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新細明體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新細明體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861109" w:rsidRPr="00D74DCC" w:rsidTr="00687620">
        <w:trPr>
          <w:trHeight w:val="330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智慧何处寻-智慧三部曲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新細明體"/>
                <w:color w:val="000000"/>
                <w:kern w:val="0"/>
                <w:szCs w:val="24"/>
                <w:lang w:bidi="he-IL"/>
              </w:rPr>
            </w:pPr>
            <w:r w:rsidRPr="00861109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26:19</w:t>
            </w:r>
          </w:p>
        </w:tc>
      </w:tr>
      <w:tr w:rsidR="00861109" w:rsidRPr="00D74DCC" w:rsidTr="00687620">
        <w:trPr>
          <w:trHeight w:val="109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智慧何处寻-生与死的选择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25:54</w:t>
            </w:r>
          </w:p>
        </w:tc>
      </w:tr>
      <w:tr w:rsidR="00861109" w:rsidRPr="00D74DCC" w:rsidTr="00687620">
        <w:trPr>
          <w:trHeight w:val="54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23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智慧何处寻-才德的妇人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26:19</w:t>
            </w:r>
          </w:p>
        </w:tc>
      </w:tr>
      <w:tr w:rsidR="00861109" w:rsidRPr="00D74DCC" w:rsidTr="00687620">
        <w:trPr>
          <w:trHeight w:val="7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24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智慧何处寻-当神试验时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27:14</w:t>
            </w:r>
          </w:p>
        </w:tc>
      </w:tr>
      <w:tr w:rsidR="00861109" w:rsidRPr="00D74DCC" w:rsidTr="00687620">
        <w:trPr>
          <w:trHeight w:val="12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25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智慧何处寻-当灾难来临时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24:19</w:t>
            </w:r>
          </w:p>
        </w:tc>
      </w:tr>
      <w:tr w:rsidR="00861109" w:rsidRPr="00D74DCC" w:rsidTr="00687620">
        <w:trPr>
          <w:trHeight w:val="188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26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智慧何处寻-当理念冲突时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26:24</w:t>
            </w:r>
          </w:p>
        </w:tc>
      </w:tr>
      <w:tr w:rsidR="00861109" w:rsidRPr="00D74DCC" w:rsidTr="00687620">
        <w:trPr>
          <w:trHeight w:val="10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27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智慧何处寻-当第四个朋友时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27:19</w:t>
            </w:r>
          </w:p>
        </w:tc>
      </w:tr>
      <w:tr w:rsidR="00861109" w:rsidRPr="00D74DCC" w:rsidTr="00687620">
        <w:trPr>
          <w:trHeight w:val="297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28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智慧何处寻-当神显现时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27:44</w:t>
            </w:r>
          </w:p>
        </w:tc>
      </w:tr>
      <w:tr w:rsidR="00861109" w:rsidRPr="00D74DCC" w:rsidTr="00687620">
        <w:trPr>
          <w:trHeight w:val="76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29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智慧何处寻-当神显现后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26:59</w:t>
            </w:r>
          </w:p>
        </w:tc>
      </w:tr>
      <w:tr w:rsidR="00861109" w:rsidRPr="00D74DCC" w:rsidTr="00687620">
        <w:trPr>
          <w:trHeight w:val="123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30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智慧何处寻-从短暂到永恒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25:19</w:t>
            </w:r>
          </w:p>
        </w:tc>
      </w:tr>
      <w:tr w:rsidR="00861109" w:rsidRPr="00D74DCC" w:rsidTr="00687620">
        <w:trPr>
          <w:trHeight w:val="185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31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智慧何处寻-只此一生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24:59</w:t>
            </w:r>
          </w:p>
        </w:tc>
      </w:tr>
      <w:tr w:rsidR="00861109" w:rsidRPr="00D74DCC" w:rsidTr="00687620">
        <w:trPr>
          <w:trHeight w:val="92"/>
        </w:trPr>
        <w:tc>
          <w:tcPr>
            <w:tcW w:w="4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5D6707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32</w:t>
            </w:r>
          </w:p>
        </w:tc>
        <w:tc>
          <w:tcPr>
            <w:tcW w:w="1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Pr="00D74DCC" w:rsidRDefault="00861109" w:rsidP="00861109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空中主日学</w:t>
            </w:r>
          </w:p>
        </w:tc>
        <w:tc>
          <w:tcPr>
            <w:tcW w:w="41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智慧何处寻-从智慧书看家庭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861109" w:rsidRDefault="00861109" w:rsidP="00861109">
            <w:pPr>
              <w:jc w:val="center"/>
            </w:pPr>
            <w:r w:rsidRPr="00672F56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谢挺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61109" w:rsidRDefault="00861109" w:rsidP="00861109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27:34</w:t>
            </w:r>
          </w:p>
        </w:tc>
      </w:tr>
    </w:tbl>
    <w:p w:rsidR="00861109" w:rsidRDefault="00861109" w:rsidP="001B79DF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F132F9" w:rsidRPr="00F132F9" w:rsidRDefault="001B79DF" w:rsidP="00F132F9">
      <w:pPr>
        <w:jc w:val="both"/>
        <w:rPr>
          <w:rFonts w:ascii="SimHei" w:eastAsia="SimHei" w:hAnsi="SimHei" w:cs="Times New Roman"/>
          <w:b/>
          <w:bCs/>
          <w:color w:val="000000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空中主日学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="0087699E">
        <w:rPr>
          <w:rFonts w:ascii="SimHei" w:eastAsia="SimHei" w:hAnsi="SimHei" w:hint="eastAsia"/>
          <w:b/>
          <w:bCs/>
          <w:color w:val="000000"/>
          <w:lang w:eastAsia="zh-CN"/>
        </w:rPr>
        <w:t>受难</w:t>
      </w:r>
      <w:r w:rsidR="0087699E" w:rsidRPr="0087699E">
        <w:rPr>
          <w:rFonts w:ascii="SimHei" w:eastAsia="SimHei" w:hAnsi="SimHei" w:hint="eastAsia"/>
          <w:b/>
          <w:bCs/>
          <w:color w:val="000000"/>
        </w:rPr>
        <w:t>週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F132F9" w:rsidRPr="00F132F9">
        <w:rPr>
          <w:rFonts w:ascii="SimHei" w:eastAsia="SimHei" w:hAnsi="SimHei" w:cs="Times New Roman" w:hint="eastAsia"/>
          <w:b/>
          <w:bCs/>
          <w:color w:val="000000"/>
          <w:lang w:eastAsia="zh-CN"/>
        </w:rPr>
        <w:t>郝万以嘉</w:t>
      </w:r>
    </w:p>
    <w:p w:rsidR="00F132F9" w:rsidRPr="00F132F9" w:rsidRDefault="00F132F9" w:rsidP="00F132F9">
      <w:pPr>
        <w:jc w:val="both"/>
        <w:rPr>
          <w:rFonts w:ascii="SimHei" w:eastAsia="SimHei" w:hAnsi="SimHei" w:cs="Times New Roman"/>
          <w:bCs/>
        </w:rPr>
      </w:pPr>
      <w:r w:rsidRPr="00F132F9">
        <w:rPr>
          <w:rFonts w:ascii="SimHei" w:eastAsia="SimHei" w:hAnsi="SimHei" w:cs="Times New Roman" w:hint="eastAsia"/>
          <w:bCs/>
          <w:lang w:eastAsia="zh-CN"/>
        </w:rPr>
        <w:t>复活节前一个主日之后的一周，被称为「受难周」，为纪念耶稣的受难与复活。</w:t>
      </w:r>
      <w:r w:rsidRPr="00F132F9">
        <w:rPr>
          <w:rFonts w:ascii="SimHei" w:eastAsia="SimHei" w:hAnsi="SimHei" w:cs="Times New Roman" w:hint="eastAsia"/>
          <w:bCs/>
          <w:lang w:eastAsia="zh-CN"/>
        </w:rPr>
        <w:lastRenderedPageBreak/>
        <w:t>圣经详实记载这一周每一天发生的事件；从主耶稣进入耶路撒冷开始，洁净圣殿，与门徒共享最后的晚餐，之后在客西马尼园祷告，旋即被卖、被捉拿、受审。祂顺服天父救赎的大计，在犹太人逾越节羔羊被杀的时刻，被钉死在十字架，按先知所预言被安葬，并在第三天从死里复活。十架之爱，消除罪恶，战胜死亡，「受难周」成为全人类蒙救赎的里程碑。</w:t>
      </w:r>
    </w:p>
    <w:tbl>
      <w:tblPr>
        <w:tblW w:w="808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1484"/>
        <w:gridCol w:w="4083"/>
        <w:gridCol w:w="1134"/>
        <w:gridCol w:w="992"/>
      </w:tblGrid>
      <w:tr w:rsidR="001B79DF" w:rsidRPr="00D74DCC" w:rsidTr="00AF42F1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F42F1" w:rsidRPr="00D74DCC" w:rsidTr="00AF42F1">
        <w:trPr>
          <w:trHeight w:val="238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受难周-伯大尼之夜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87699E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28:10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受难周-荣进圣城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28:05</w:t>
            </w:r>
          </w:p>
        </w:tc>
      </w:tr>
      <w:tr w:rsidR="00AF42F1" w:rsidRPr="00D74DCC" w:rsidTr="00AF42F1">
        <w:trPr>
          <w:trHeight w:val="6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受难周-洁净圣殿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受难周-辩论之日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受难周-救恩三个比喻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28:30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受难周-纳税的问难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受难周-复活的问难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28:55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C013D2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受难周-诫命的问难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28:55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C013D2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受难周-主的反问难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28:15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C013D2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受难周-希腊人与犹太人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28:35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43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C013D2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受难周-预言圣殿被毁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6B67DA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44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受难周-耶稣的比喻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45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受难周-逾越节前的犹大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28:35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46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受难周-席前的预备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28:50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47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受难周-席间的情形（一）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28:35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48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受难周-席间的情形（二）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49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受难周-席间的情形（三）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28:30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50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受难周-离别的谈话与祈祷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390DB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1F455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受难周-十架之路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390DB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28:05</w:t>
            </w:r>
          </w:p>
        </w:tc>
      </w:tr>
      <w:tr w:rsidR="00AF42F1" w:rsidRPr="00D74DCC" w:rsidTr="00AF42F1">
        <w:trPr>
          <w:trHeight w:val="171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0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受难周-荣主复活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262D02">
              <w:rPr>
                <w:rFonts w:ascii="SimHei" w:eastAsia="SimHei" w:hAnsi="SimHei" w:hint="eastAsia"/>
                <w:color w:val="000000"/>
                <w:lang w:eastAsia="zh-CN"/>
              </w:rPr>
              <w:t>郝万以嘉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28:25</w:t>
            </w:r>
          </w:p>
        </w:tc>
      </w:tr>
    </w:tbl>
    <w:p w:rsidR="001B79DF" w:rsidRPr="00D74DCC" w:rsidRDefault="001B79DF" w:rsidP="001B79DF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</w:rPr>
      </w:pPr>
    </w:p>
    <w:p w:rsidR="00F132F9" w:rsidRPr="00F132F9" w:rsidRDefault="001B79DF" w:rsidP="00F132F9">
      <w:pPr>
        <w:jc w:val="both"/>
        <w:rPr>
          <w:rFonts w:ascii="SimHei" w:eastAsia="SimHei" w:hAnsi="SimHei" w:cs="Times New Roman"/>
          <w:b/>
          <w:bCs/>
          <w:color w:val="000000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hint="eastAsia"/>
          <w:b/>
          <w:bCs/>
          <w:color w:val="000000"/>
          <w:lang w:eastAsia="zh-CN"/>
        </w:rPr>
        <w:t>空中主日学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 w:rsidR="00AF42F1" w:rsidRPr="00AF42F1">
        <w:rPr>
          <w:rFonts w:ascii="SimHei" w:eastAsia="SimHei" w:hAnsi="SimHei" w:hint="eastAsia"/>
          <w:b/>
          <w:bCs/>
          <w:color w:val="000000"/>
          <w:lang w:eastAsia="zh-CN"/>
        </w:rPr>
        <w:t>耶稣的神迹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  <w:r w:rsidR="00F132F9" w:rsidRPr="00F132F9">
        <w:rPr>
          <w:rFonts w:ascii="SimHei" w:eastAsia="SimHei" w:hAnsi="SimHei" w:cs="Times New Roman"/>
          <w:b/>
          <w:bCs/>
          <w:color w:val="000000"/>
          <w:lang w:eastAsia="zh-CN"/>
        </w:rPr>
        <w:t>康来昌</w:t>
      </w:r>
    </w:p>
    <w:p w:rsidR="00F132F9" w:rsidRPr="00F132F9" w:rsidRDefault="00F132F9" w:rsidP="00F132F9">
      <w:pPr>
        <w:jc w:val="both"/>
        <w:rPr>
          <w:rFonts w:ascii="SimHei" w:eastAsia="SimHei" w:hAnsi="SimHei" w:cs="Times New Roman"/>
          <w:bCs/>
          <w:lang w:eastAsia="zh-CN"/>
        </w:rPr>
      </w:pPr>
      <w:r w:rsidRPr="00F132F9">
        <w:rPr>
          <w:rFonts w:ascii="SimHei" w:eastAsia="SimHei" w:hAnsi="SimHei" w:cs="Times New Roman" w:hint="eastAsia"/>
          <w:bCs/>
          <w:lang w:eastAsia="zh-CN"/>
        </w:rPr>
        <w:t>上帝有时候透过一些特别神奇的事件，让人认识祂是独行奇事的神。神迹的重点不只在于其奇妙，或让人看热闹、求刺激，更要让人因此更认识并相信神的独生儿子耶稣，使信徒惊叹神迹奇事时，更爱慕跟随主耶稣，更愿意舍己走十架道路荣耀神。</w:t>
      </w:r>
    </w:p>
    <w:tbl>
      <w:tblPr>
        <w:tblW w:w="8222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"/>
        <w:gridCol w:w="1598"/>
        <w:gridCol w:w="4111"/>
        <w:gridCol w:w="1134"/>
        <w:gridCol w:w="992"/>
      </w:tblGrid>
      <w:tr w:rsidR="001B79DF" w:rsidRPr="00D74DCC" w:rsidTr="00AF42F1">
        <w:trPr>
          <w:trHeight w:val="330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F42F1" w:rsidRPr="00AF42F1" w:rsidRDefault="00AF42F1" w:rsidP="00AF42F1">
            <w:pPr>
              <w:widowControl/>
              <w:jc w:val="center"/>
              <w:rPr>
                <w:rFonts w:ascii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</w:t>
            </w: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56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耶稣的神迹（四）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lastRenderedPageBreak/>
              <w:t>57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耶稣的神迹（五）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58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耶稣的神迹（六）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27:30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59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耶稣的神迹（八）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26:45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耶稣的神迹（九）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27:00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63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耶稣的神迹（十一）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64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耶稣的神迹（十二）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27:20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65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耶稣的神迹（十三）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66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耶稣的神迹（十四）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67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911A0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耶稣的神迹（十五）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27:50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68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911A0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耶稣的神迹（十六）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28:00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69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911A0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耶稣的神迹（十七）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70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911A0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耶稣的神迹（十八）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27:50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 w:hint="eastAsia"/>
                <w:color w:val="000000"/>
              </w:rPr>
              <w:t>71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42F1" w:rsidRDefault="00AF42F1" w:rsidP="00AF42F1">
            <w:pPr>
              <w:jc w:val="center"/>
            </w:pPr>
            <w:r w:rsidRPr="00911A0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耶稣的神迹（十九）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27:40</w:t>
            </w:r>
          </w:p>
        </w:tc>
      </w:tr>
      <w:tr w:rsidR="00AF42F1" w:rsidRPr="00D74DCC" w:rsidTr="00AF42F1">
        <w:trPr>
          <w:trHeight w:val="54"/>
        </w:trPr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F42F1" w:rsidRPr="005D6707" w:rsidRDefault="00AF42F1" w:rsidP="00AF42F1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5D6707">
              <w:rPr>
                <w:rFonts w:ascii="SimHei" w:eastAsia="SimHei" w:hAnsi="SimHei" w:cs="Times New Roman"/>
                <w:color w:val="000000"/>
                <w:lang w:eastAsia="zh-CN"/>
              </w:rPr>
              <w:t>7</w:t>
            </w:r>
            <w:r w:rsidRPr="005D6707">
              <w:rPr>
                <w:rFonts w:ascii="SimHei" w:eastAsia="SimHei" w:hAnsi="SimHei" w:cs="Times New Roman" w:hint="eastAsia"/>
                <w:color w:val="000000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Pr="00D74DCC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D74DCC">
              <w:rPr>
                <w:rFonts w:ascii="SimHei" w:eastAsia="SimHei" w:hAnsi="SimHei" w:hint="eastAsia"/>
                <w:color w:val="000000"/>
                <w:lang w:eastAsia="zh-CN"/>
              </w:rPr>
              <w:t>空中主日学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耶稣的神迹（二十）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F42F1" w:rsidRDefault="00AF42F1" w:rsidP="00AF42F1">
            <w:pPr>
              <w:jc w:val="center"/>
            </w:pPr>
            <w:r w:rsidRPr="00C4352D">
              <w:rPr>
                <w:rFonts w:ascii="SimHei" w:eastAsia="SimHei" w:hAnsi="SimHei" w:hint="eastAsia"/>
                <w:color w:val="000000"/>
              </w:rPr>
              <w:t>康来昌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F42F1" w:rsidRDefault="00AF42F1" w:rsidP="00AF42F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27:50</w:t>
            </w:r>
          </w:p>
        </w:tc>
      </w:tr>
    </w:tbl>
    <w:p w:rsidR="001B79DF" w:rsidRPr="00D74DCC" w:rsidRDefault="001B79DF" w:rsidP="001B79DF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</w:rPr>
      </w:pPr>
    </w:p>
    <w:p w:rsidR="001B79DF" w:rsidRDefault="001B79DF" w:rsidP="001B79DF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灵命造就</w:t>
      </w:r>
    </w:p>
    <w:p w:rsidR="009A1607" w:rsidRDefault="009A1607" w:rsidP="009A1607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D74DC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叶光明讲座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9A1607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建立根基系列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572379" w:rsidRPr="00572379" w:rsidRDefault="00572379" w:rsidP="00572379">
      <w:pPr>
        <w:rPr>
          <w:rFonts w:ascii="SimHei" w:eastAsia="SimHei" w:hAnsi="SimHei" w:cs="Times New Roman"/>
          <w:bCs/>
        </w:rPr>
      </w:pPr>
      <w:r w:rsidRPr="00572379">
        <w:rPr>
          <w:rFonts w:ascii="SimHei" w:eastAsia="SimHei" w:hAnsi="SimHei" w:cs="Times New Roman" w:hint="eastAsia"/>
          <w:bCs/>
          <w:lang w:eastAsia="zh-CN"/>
        </w:rPr>
        <w:t>叶光明牧师教导基督徒如何真实地与耶稣建立关系，让主耶稣成为我们生命的根基。他从圣经解明神全备的救恩，帮助我们确知自己的信仰，并在行事为人上晓得怎样过与福音相称的生活。此系列使我们更扎稳信仰的根基，提升灵命的成长，使我们在末世能守住所信之道，等候主耶稣基督再来。</w:t>
      </w:r>
    </w:p>
    <w:tbl>
      <w:tblPr>
        <w:tblW w:w="83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69"/>
        <w:gridCol w:w="4059"/>
        <w:gridCol w:w="1276"/>
        <w:gridCol w:w="1134"/>
      </w:tblGrid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A1607" w:rsidRPr="00D74DCC" w:rsidRDefault="009A1607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1607" w:rsidRPr="00D74DCC" w:rsidRDefault="009A1607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1607" w:rsidRPr="00D74DCC" w:rsidRDefault="009A1607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1607" w:rsidRPr="00D74DCC" w:rsidRDefault="009A1607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A1607" w:rsidRPr="00D74DCC" w:rsidRDefault="009A1607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9A1607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</w:t>
            </w:r>
            <w:r w:rsidR="00F40360" w:rsidRPr="00F40360">
              <w:rPr>
                <w:rFonts w:ascii="SimHei" w:eastAsia="SimHei" w:hAnsi="SimHei" w:cs="Times New Roman" w:hint="eastAsia"/>
                <w:color w:val="000000"/>
              </w:rPr>
              <w:t>3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Pr="00F40360" w:rsidRDefault="009A1607" w:rsidP="009A16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Default="009A1607" w:rsidP="009A1607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建立根基系列-在盘石上建造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Pr="00D74DCC" w:rsidRDefault="009A1607" w:rsidP="009A1607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Default="009A1607" w:rsidP="009A1607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52:14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74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建立根基系列-神话语的权威和能力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54:40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75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建立根基系列-悔改带来真信仰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53:56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76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建立根基系列-信心和行为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54:34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77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建立根基系列-认识洗礼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55:07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78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建立根基系列-领受圣灵的洗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54:53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79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建立根基系列-传递神的能力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54:02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80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建立根基系列-末日的时候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54:24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81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建立根基系列-复活的意义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54:46</w:t>
            </w:r>
          </w:p>
        </w:tc>
      </w:tr>
      <w:tr w:rsidR="009A1607" w:rsidRPr="00D74DCC" w:rsidTr="00C8176A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A1607" w:rsidRPr="00F40360" w:rsidRDefault="00F40360" w:rsidP="009A1607">
            <w:pPr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82</w:t>
            </w:r>
          </w:p>
        </w:tc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1607" w:rsidRPr="00F40360" w:rsidRDefault="009A1607" w:rsidP="009A1607">
            <w:pPr>
              <w:jc w:val="center"/>
              <w:rPr>
                <w:rFonts w:ascii="SimHei" w:eastAsia="SimHei" w:hAnsi="SimHei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叶光明讲座</w:t>
            </w:r>
          </w:p>
        </w:tc>
        <w:tc>
          <w:tcPr>
            <w:tcW w:w="40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Default="009A1607" w:rsidP="009A1607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建立根基系列-末日的审判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A1607" w:rsidRDefault="009A1607" w:rsidP="009A1607">
            <w:pPr>
              <w:jc w:val="center"/>
            </w:pPr>
            <w:r w:rsidRPr="009354F6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叶光明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A1607" w:rsidRDefault="009A1607" w:rsidP="009A1607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53:57</w:t>
            </w:r>
          </w:p>
        </w:tc>
      </w:tr>
    </w:tbl>
    <w:p w:rsidR="00C8176A" w:rsidRDefault="00C8176A" w:rsidP="00C8176A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FA5EC6" w:rsidRDefault="00C8176A" w:rsidP="00572379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C8176A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丰盛人生</w:t>
      </w:r>
      <w:r w:rsidRPr="00C8176A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C8176A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乔依丝迈尔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572379" w:rsidRPr="00FA5EC6" w:rsidRDefault="00572379" w:rsidP="00572379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572379">
        <w:rPr>
          <w:rFonts w:ascii="SimHei" w:eastAsia="SimHei" w:hAnsi="SimHei" w:cs="Times New Roman" w:hint="eastAsia"/>
          <w:bCs/>
          <w:lang w:eastAsia="zh-CN"/>
        </w:rPr>
        <w:lastRenderedPageBreak/>
        <w:t>人生无法免于恐惧，但可以选择不因此退缩。神对我们每个人都有命定，祂要我们充分地认识自己、接纳自己，信靠祂而行，我们的口要经常说造就人的好话，不轻易批评论断人，留心学习控制口舌。感恩能够使祷告更有信心，当你越数算神的恩，就能更明白神的旨意，要以感恩代替抱怨，好活出丰盛的生命。</w:t>
      </w:r>
    </w:p>
    <w:p w:rsidR="00C8176A" w:rsidRPr="00D74DCC" w:rsidRDefault="00C8176A" w:rsidP="00C8176A">
      <w:pPr>
        <w:rPr>
          <w:rFonts w:ascii="SimHei" w:eastAsia="SimHei" w:hAnsi="SimHei"/>
          <w:szCs w:val="24"/>
          <w:lang w:eastAsia="zh-CN"/>
        </w:rPr>
      </w:pPr>
    </w:p>
    <w:tbl>
      <w:tblPr>
        <w:tblW w:w="83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69"/>
        <w:gridCol w:w="3803"/>
        <w:gridCol w:w="1532"/>
        <w:gridCol w:w="1134"/>
      </w:tblGrid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F40360" w:rsidP="00C8176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83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8176A" w:rsidRDefault="00C8176A" w:rsidP="00C8176A">
            <w:pPr>
              <w:jc w:val="center"/>
            </w:pPr>
            <w:r w:rsidRPr="00D559C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76A" w:rsidRDefault="00C8176A" w:rsidP="00C8176A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活出勇敢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76A" w:rsidRPr="00D74DCC" w:rsidRDefault="00C8176A" w:rsidP="00C8176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C8176A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8176A" w:rsidRDefault="00C8176A" w:rsidP="00C8176A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25:13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F40360" w:rsidP="00C8176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D559C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Default="00C8176A" w:rsidP="00C8176A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活出勇敢-追寻神旨意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07543D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Default="00C8176A" w:rsidP="00C8176A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26:37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F40360" w:rsidP="00C8176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85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D559C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话语的力量-不要论断人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07543D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24:20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C8176A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</w:t>
            </w:r>
            <w:r w:rsidR="00F40360" w:rsidRPr="00F40360">
              <w:rPr>
                <w:rFonts w:ascii="SimHei" w:eastAsia="SimHei" w:hAnsi="SimHei" w:cs="Times New Roman" w:hint="eastAsia"/>
                <w:color w:val="000000"/>
              </w:rPr>
              <w:t>6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D559C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话语的力量-管自己的事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07543D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23:52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F40360" w:rsidP="00C8176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D559C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话语的力量-静默有时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07543D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24:41</w:t>
            </w:r>
          </w:p>
        </w:tc>
      </w:tr>
      <w:tr w:rsidR="00C8176A" w:rsidRPr="00D74DCC" w:rsidTr="00C8176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8176A" w:rsidRPr="00F40360" w:rsidRDefault="00F40360" w:rsidP="00C8176A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88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B7038A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丰盛人生</w:t>
            </w:r>
          </w:p>
        </w:tc>
        <w:tc>
          <w:tcPr>
            <w:tcW w:w="3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该说的两种话</w:t>
            </w: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176A" w:rsidRDefault="00C8176A" w:rsidP="00C8176A">
            <w:pPr>
              <w:jc w:val="center"/>
            </w:pPr>
            <w:r w:rsidRPr="0007543D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乔依丝迈尔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176A" w:rsidRDefault="00C8176A" w:rsidP="00C8176A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25:04</w:t>
            </w:r>
          </w:p>
        </w:tc>
      </w:tr>
    </w:tbl>
    <w:p w:rsidR="00C8176A" w:rsidRDefault="00C8176A" w:rsidP="00C8176A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C8176A" w:rsidRDefault="00C8176A" w:rsidP="00C8176A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41007E" w:rsidRPr="0041007E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="0041007E" w:rsidRPr="0041007E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41007E" w:rsidRPr="0041007E">
        <w:rPr>
          <w:rFonts w:ascii="SimHei" w:eastAsia="SimHei" w:hAnsi="SimHei" w:cs="Arial" w:hint="eastAsia"/>
          <w:b/>
          <w:szCs w:val="24"/>
          <w:lang w:eastAsia="zh-CN"/>
        </w:rPr>
        <w:t>羔羊战士复兴祷告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FA5EC6" w:rsidRPr="00FA5EC6" w:rsidRDefault="00FA5EC6" w:rsidP="00C8176A">
      <w:pPr>
        <w:rPr>
          <w:rFonts w:ascii="SimHei" w:eastAsia="SimHei" w:hAnsi="SimHei"/>
          <w:bCs/>
          <w:color w:val="000000" w:themeColor="text1"/>
          <w:lang w:eastAsia="zh-CN"/>
        </w:rPr>
      </w:pPr>
      <w:r w:rsidRPr="00FA5EC6">
        <w:rPr>
          <w:rFonts w:ascii="SimHei" w:eastAsia="SimHei" w:hAnsi="SimHei" w:hint="eastAsia"/>
          <w:bCs/>
          <w:color w:val="000000" w:themeColor="text1"/>
          <w:lang w:eastAsia="zh-CN"/>
        </w:rPr>
        <w:t>主祷文是主耶稣亲口教导门徒的祷告，可能我们都会一字不差地背诵祷读，然而是否真正领会其中彻底改变人生命的惊奇能力呢？本系列的教导使我们温故知新，进而从主祷文的架构，看见其中宝贵的启示，以及独到的亮光，更新我们的祈祷和灵命，确实活出主耶稣基督的教导。</w:t>
      </w:r>
    </w:p>
    <w:tbl>
      <w:tblPr>
        <w:tblW w:w="836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62"/>
        <w:gridCol w:w="4819"/>
        <w:gridCol w:w="992"/>
        <w:gridCol w:w="965"/>
      </w:tblGrid>
      <w:tr w:rsidR="00C8176A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C8176A" w:rsidRPr="00D74DCC" w:rsidRDefault="00C8176A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F40360" w:rsidRDefault="00F40360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89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Pr="0041007E" w:rsidRDefault="00F40360" w:rsidP="00F40360">
            <w:pPr>
              <w:jc w:val="center"/>
            </w:pPr>
            <w:r w:rsidRPr="0041007E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羔羊战士复兴祷告特会-求主教导我们祷告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360" w:rsidRPr="00925064" w:rsidRDefault="00F40360" w:rsidP="00F40360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41007E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53:29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F40360" w:rsidRDefault="00F40360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90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羔羊战士复兴祷告特会-听见上帝的声音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49:50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F40360" w:rsidRDefault="00F40360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91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羔羊战士复兴祷告特会-领受天父的爱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52:05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F40360" w:rsidRDefault="00F40360" w:rsidP="00F40360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</w:rPr>
              <w:t>92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羔羊战士复兴祷告特会-基督同在的彰显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51:25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F40360" w:rsidRDefault="00F40360" w:rsidP="00F40360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羔羊战士复兴祷告特会-当基督的面事奉祂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49:20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F40360" w:rsidRDefault="00F40360" w:rsidP="00F40360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羔羊战士复兴祷告特会-饶恕的大能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51:25</w:t>
            </w:r>
          </w:p>
        </w:tc>
      </w:tr>
      <w:tr w:rsidR="00F40360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F40360" w:rsidRDefault="00F40360" w:rsidP="00F40360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F40360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95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Pr="0041007E" w:rsidRDefault="00F40360" w:rsidP="00F40360">
            <w:pPr>
              <w:jc w:val="center"/>
              <w:rPr>
                <w:rFonts w:ascii="SimHei" w:eastAsia="SimHei" w:hAnsi="SimHei"/>
              </w:rPr>
            </w:pPr>
            <w:r w:rsidRPr="0041007E">
              <w:rPr>
                <w:rFonts w:ascii="SimHei" w:eastAsia="SimHei" w:hAnsi="SimHei" w:hint="eastAsia"/>
              </w:rPr>
              <w:t>特会精选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羔羊战士复兴祷告特会-胜过不祷告的罪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40360" w:rsidRDefault="00F40360" w:rsidP="00F40360">
            <w:pPr>
              <w:jc w:val="center"/>
            </w:pPr>
            <w:r w:rsidRPr="00F274D1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杨道诺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52:25</w:t>
            </w:r>
          </w:p>
        </w:tc>
      </w:tr>
    </w:tbl>
    <w:p w:rsidR="0041007E" w:rsidRDefault="0041007E" w:rsidP="0041007E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41007E" w:rsidRDefault="0041007E" w:rsidP="0041007E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172E7C">
        <w:rPr>
          <w:rFonts w:ascii="SimHei" w:eastAsia="SimHei" w:hAnsi="SimHei" w:hint="eastAsia"/>
          <w:b/>
          <w:bCs/>
          <w:color w:val="000000"/>
          <w:lang w:eastAsia="zh-CN"/>
        </w:rPr>
        <w:t>特会精选</w:t>
      </w:r>
      <w:r w:rsidRPr="00D74DCC">
        <w:rPr>
          <w:rFonts w:ascii="SimHei" w:eastAsia="SimHei" w:hAnsi="SimHei"/>
          <w:b/>
          <w:bCs/>
          <w:color w:val="000000"/>
          <w:lang w:eastAsia="zh-CN"/>
        </w:rPr>
        <w:t>-</w:t>
      </w:r>
      <w:r>
        <w:rPr>
          <w:rFonts w:ascii="SimHei" w:eastAsia="SimHei" w:hAnsi="SimHei"/>
          <w:b/>
          <w:bCs/>
          <w:color w:val="000000"/>
          <w:lang w:eastAsia="zh-CN"/>
        </w:rPr>
        <w:t>2017</w:t>
      </w:r>
      <w:r w:rsidRPr="00172E7C">
        <w:rPr>
          <w:rFonts w:ascii="SimHei" w:eastAsia="SimHei" w:hAnsi="SimHei" w:hint="eastAsia"/>
          <w:b/>
          <w:bCs/>
          <w:color w:val="000000"/>
          <w:lang w:eastAsia="zh-CN"/>
        </w:rPr>
        <w:t>烈火特会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FA5EC6" w:rsidRPr="00FA5EC6" w:rsidRDefault="00FA5EC6" w:rsidP="0041007E">
      <w:pPr>
        <w:pStyle w:val="a3"/>
        <w:ind w:leftChars="-5" w:left="0" w:hangingChars="5" w:hanging="12"/>
        <w:jc w:val="both"/>
        <w:rPr>
          <w:rFonts w:ascii="SimHei" w:eastAsia="SimHei" w:hAnsi="SimHei"/>
          <w:bCs/>
          <w:color w:val="000000" w:themeColor="text1"/>
          <w:lang w:eastAsia="zh-CN"/>
        </w:rPr>
      </w:pPr>
      <w:r w:rsidRPr="00FA5EC6">
        <w:rPr>
          <w:rFonts w:ascii="SimHei" w:eastAsia="SimHei" w:hAnsi="SimHei" w:hint="eastAsia"/>
          <w:bCs/>
          <w:color w:val="000000" w:themeColor="text1"/>
          <w:lang w:eastAsia="zh-CN"/>
        </w:rPr>
        <w:t>从神来的梦想必定会实现，但人需要信心与耐心，接受神的磨练塑造，最终才能梦想成真。从亘古到永远，上帝是跨世代的神，教会代代相传，要看重青少年事工，积极培育年轻世代，建造他们的生命。成全神给他们的恩赐和命定，使他们勇敢为主作见证，传福音改变世界。</w:t>
      </w:r>
    </w:p>
    <w:tbl>
      <w:tblPr>
        <w:tblW w:w="8364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276"/>
        <w:gridCol w:w="4394"/>
        <w:gridCol w:w="1276"/>
        <w:gridCol w:w="992"/>
      </w:tblGrid>
      <w:tr w:rsidR="0041007E" w:rsidRPr="00D74DCC" w:rsidTr="00F4036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007E" w:rsidRPr="00D74DCC" w:rsidRDefault="0041007E" w:rsidP="00E05F20">
            <w:pPr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F40360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40360" w:rsidRPr="00D74DCC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 w:rsidRPr="00F40360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2017烈火特会-梦想之旅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陳少豪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50:35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F40360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Default="00F40360" w:rsidP="00F40360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2017烈火特会-神是世代的神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陳少豪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52:50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F40360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Default="00F40360" w:rsidP="00F40360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2017烈火特会-成熟的新世代青年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陳少豪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51:15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F40360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Default="00F40360" w:rsidP="00F40360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2017烈火特会-无名英雄的时代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張振華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52:30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F40360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lastRenderedPageBreak/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Default="00F40360" w:rsidP="00F40360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2017烈火特会-神要使用你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朱聖敏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52:25</w:t>
            </w:r>
          </w:p>
        </w:tc>
      </w:tr>
      <w:tr w:rsidR="00F40360" w:rsidRPr="00D74DCC" w:rsidTr="00F40360">
        <w:trPr>
          <w:trHeight w:val="5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40360" w:rsidRPr="002949E8" w:rsidRDefault="002949E8" w:rsidP="002949E8">
            <w:pPr>
              <w:jc w:val="center"/>
              <w:rPr>
                <w:rFonts w:ascii="SimHei" w:eastAsia="SimHei" w:hAnsi="SimHei" w:cs="Times New Roman"/>
                <w:color w:val="000000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</w:rPr>
              <w:t>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F40360" w:rsidRDefault="00F40360" w:rsidP="00F40360">
            <w:pPr>
              <w:jc w:val="center"/>
            </w:pPr>
            <w:r w:rsidRPr="00CC5A73">
              <w:rPr>
                <w:rFonts w:ascii="SimHei" w:eastAsia="SimHei" w:hAnsi="SimHei" w:hint="eastAsia"/>
                <w:color w:val="000000"/>
                <w:lang w:eastAsia="zh-CN"/>
              </w:rPr>
              <w:t>特会精选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2017烈火特会-今天是你的五旬节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張茂松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40360" w:rsidRDefault="00F40360" w:rsidP="00F40360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51:45</w:t>
            </w:r>
          </w:p>
        </w:tc>
      </w:tr>
    </w:tbl>
    <w:p w:rsidR="009854F0" w:rsidRPr="009854F0" w:rsidRDefault="001B79DF" w:rsidP="009854F0">
      <w:pPr>
        <w:pStyle w:val="a3"/>
        <w:numPr>
          <w:ilvl w:val="0"/>
          <w:numId w:val="12"/>
        </w:numPr>
        <w:ind w:leftChars="0"/>
        <w:rPr>
          <w:rFonts w:ascii="SimHei" w:eastAsia="SimHei" w:hAnsi="SimHei"/>
          <w:b/>
          <w:bCs/>
          <w:sz w:val="28"/>
          <w:szCs w:val="28"/>
        </w:rPr>
      </w:pPr>
      <w:r w:rsidRPr="00D74DCC">
        <w:rPr>
          <w:rFonts w:ascii="SimHei" w:eastAsia="SimHei" w:hAnsi="SimHei" w:hint="eastAsia"/>
          <w:b/>
          <w:bCs/>
          <w:sz w:val="28"/>
          <w:szCs w:val="28"/>
          <w:lang w:eastAsia="zh-CN"/>
        </w:rPr>
        <w:t>服事装备</w:t>
      </w:r>
    </w:p>
    <w:p w:rsidR="009854F0" w:rsidRDefault="009854F0" w:rsidP="009854F0">
      <w:pPr>
        <w:ind w:left="-29"/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9854F0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9854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Pr="009854F0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Pr="009854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祷告百宝箱</w:t>
      </w:r>
      <w:r w:rsidRPr="009854F0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FA5EC6" w:rsidRPr="00FA5EC6" w:rsidRDefault="00FA5EC6" w:rsidP="009854F0">
      <w:pPr>
        <w:ind w:left="-29"/>
        <w:rPr>
          <w:rFonts w:ascii="SimHei" w:eastAsia="SimHei" w:hAnsi="SimHei"/>
          <w:bCs/>
          <w:color w:val="000000" w:themeColor="text1"/>
          <w:lang w:eastAsia="zh-CN"/>
        </w:rPr>
      </w:pPr>
      <w:r w:rsidRPr="00FA5EC6">
        <w:rPr>
          <w:rFonts w:ascii="SimHei" w:eastAsia="SimHei" w:hAnsi="SimHei" w:hint="eastAsia"/>
          <w:bCs/>
          <w:color w:val="000000" w:themeColor="text1"/>
          <w:lang w:eastAsia="zh-CN"/>
        </w:rPr>
        <w:t>许多人很想祷告，却总觉得不知如何开始，或是不知如何祷告才能讨神喜悦。泰瑞博恩牧师从圣经观点，逐一介绍各类不同的祷告方式，让我们按着个人不同的需要或处境，找到与天父对话的途径，其中许多具体实用的举例，帮助我们操练改变生命的祷告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417"/>
        <w:gridCol w:w="4111"/>
        <w:gridCol w:w="1559"/>
        <w:gridCol w:w="993"/>
      </w:tblGrid>
      <w:tr w:rsidR="009854F0" w:rsidRPr="00D74DCC" w:rsidTr="00B17631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9854F0" w:rsidRPr="00D74DCC" w:rsidRDefault="009854F0" w:rsidP="00B17631">
            <w:pPr>
              <w:pStyle w:val="a3"/>
              <w:widowControl/>
              <w:ind w:leftChars="0" w:hanging="480"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54F0" w:rsidRPr="00D74DCC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54F0" w:rsidRPr="00D74DCC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54F0" w:rsidRPr="00D74DCC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854F0" w:rsidRPr="00D74DCC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9854F0" w:rsidRPr="00D74DCC" w:rsidTr="00B1763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Pr="00925064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祷告百宝箱-我们在祷告中的权柄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Pr="00D74DCC" w:rsidRDefault="009854F0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506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widowControl/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51:45</w:t>
            </w:r>
          </w:p>
        </w:tc>
      </w:tr>
      <w:tr w:rsidR="009854F0" w:rsidRPr="00D74DCC" w:rsidTr="00B1763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祷告百宝箱-天国的钥匙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52:25</w:t>
            </w:r>
          </w:p>
        </w:tc>
      </w:tr>
      <w:tr w:rsidR="009854F0" w:rsidRPr="00D74DCC" w:rsidTr="00B1763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祷告百宝箱-为神建立居所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52:20</w:t>
            </w:r>
          </w:p>
        </w:tc>
      </w:tr>
      <w:tr w:rsidR="009854F0" w:rsidRPr="00D74DCC" w:rsidTr="00B1763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祷告百宝箱-同心合意的力量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46:45</w:t>
            </w:r>
          </w:p>
        </w:tc>
      </w:tr>
      <w:tr w:rsidR="009854F0" w:rsidRPr="00D74DCC" w:rsidTr="002949E8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祷告百宝箱-信心的祷告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52:35</w:t>
            </w:r>
          </w:p>
        </w:tc>
      </w:tr>
      <w:tr w:rsidR="009854F0" w:rsidRPr="00D74DCC" w:rsidTr="002949E8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祷告百宝箱-代祷（上）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52:10</w:t>
            </w:r>
          </w:p>
        </w:tc>
      </w:tr>
      <w:tr w:rsidR="009854F0" w:rsidRPr="00D74DCC" w:rsidTr="002949E8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祷告百宝箱-代祷（下）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52:00</w:t>
            </w:r>
          </w:p>
        </w:tc>
      </w:tr>
      <w:tr w:rsidR="009854F0" w:rsidRPr="00D74DCC" w:rsidTr="00B17631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854F0" w:rsidRPr="002949E8" w:rsidRDefault="009854F0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10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4F0" w:rsidRPr="00925064" w:rsidRDefault="009854F0" w:rsidP="00B17631">
            <w:pPr>
              <w:jc w:val="center"/>
            </w:pPr>
            <w:r w:rsidRPr="00925064">
              <w:rPr>
                <w:rFonts w:ascii="SimHei" w:eastAsia="SimHei" w:hAnsi="SimHei" w:cs="Times New Roman" w:hint="eastAsia"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4F0" w:rsidRDefault="009854F0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祷告百宝箱-在灵里祷告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854F0" w:rsidRDefault="009854F0" w:rsidP="00B17631">
            <w:pPr>
              <w:jc w:val="center"/>
            </w:pPr>
            <w:r w:rsidRPr="005A5824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泰瑞博思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854F0" w:rsidRDefault="009854F0" w:rsidP="00B17631">
            <w:pPr>
              <w:jc w:val="center"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52:32</w:t>
            </w:r>
          </w:p>
        </w:tc>
      </w:tr>
    </w:tbl>
    <w:p w:rsidR="009854F0" w:rsidRDefault="009854F0" w:rsidP="001B79DF">
      <w:pPr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41007E" w:rsidRDefault="0041007E" w:rsidP="0041007E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343117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Pr="00343117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2014</w:t>
      </w:r>
      <w:r w:rsidRPr="00172E7C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台北研经培灵会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FA5EC6" w:rsidRPr="00FA5EC6" w:rsidRDefault="00FA5EC6" w:rsidP="0041007E">
      <w:pPr>
        <w:rPr>
          <w:rFonts w:ascii="SimHei" w:eastAsia="SimHei" w:hAnsi="SimHei"/>
          <w:bCs/>
          <w:color w:val="000000" w:themeColor="text1"/>
          <w:lang w:eastAsia="zh-CN"/>
        </w:rPr>
      </w:pPr>
      <w:r w:rsidRPr="00FA5EC6">
        <w:rPr>
          <w:rFonts w:ascii="SimHei" w:eastAsia="SimHei" w:hAnsi="SimHei" w:hint="eastAsia"/>
          <w:bCs/>
          <w:color w:val="000000" w:themeColor="text1"/>
          <w:lang w:eastAsia="zh-CN"/>
        </w:rPr>
        <w:t>菲律宾圣经神学院长邵晨光博士以玛拉基书一至三章讲解「事奉的态度─真诚？」、「神圣的婚姻─真爱？」及「事奉的益处─真貌？」的意涵。香港中国神学研究院李思敬院长，透过耶利米书</w:t>
      </w:r>
      <w:r w:rsidRPr="00FA5EC6">
        <w:rPr>
          <w:rFonts w:ascii="SimHei" w:eastAsia="SimHei" w:hAnsi="SimHei"/>
          <w:bCs/>
          <w:color w:val="000000" w:themeColor="text1"/>
          <w:lang w:eastAsia="zh-CN"/>
        </w:rPr>
        <w:t>28~29</w:t>
      </w:r>
      <w:r w:rsidRPr="00FA5EC6">
        <w:rPr>
          <w:rFonts w:ascii="SimHei" w:eastAsia="SimHei" w:hAnsi="SimHei" w:hint="eastAsia"/>
          <w:bCs/>
          <w:color w:val="000000" w:themeColor="text1"/>
          <w:lang w:eastAsia="zh-CN"/>
        </w:rPr>
        <w:t>章教导我们分辨真假先知。人无法改变身为受造物「瓦器」的本质，但有耶稣基督至宝在瓦器里，便显明神莫大的能力，生命的重点不该是在乎成功或成就，要将眼目放在「成圣」之上，归耶和华为圣。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984"/>
        <w:gridCol w:w="3119"/>
        <w:gridCol w:w="1843"/>
        <w:gridCol w:w="1134"/>
      </w:tblGrid>
      <w:tr w:rsidR="0041007E" w:rsidRPr="00D74DCC" w:rsidTr="00E05F2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41007E" w:rsidRPr="00D74DCC" w:rsidTr="00E05F2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07E" w:rsidRPr="002949E8" w:rsidRDefault="002949E8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72E7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台北研经培灵会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rPr>
                <w:rFonts w:ascii="SimHei" w:eastAsia="SimHei" w:hAnsi="SimHei" w:cs="Arial"/>
                <w:color w:val="000000"/>
                <w:kern w:val="0"/>
              </w:rPr>
            </w:pPr>
            <w:r w:rsidRPr="00172E7C">
              <w:rPr>
                <w:rFonts w:ascii="SimHei" w:eastAsia="SimHei" w:hAnsi="SimHei" w:cs="Arial" w:hint="eastAsia"/>
                <w:color w:val="000000"/>
                <w:kern w:val="0"/>
                <w:lang w:eastAsia="zh-CN"/>
              </w:rPr>
              <w:t>事奉的态度－真诚？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1007E" w:rsidRPr="00D74DCC" w:rsidRDefault="0041007E" w:rsidP="00E05F20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172E7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邵晨光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jc w:val="center"/>
              <w:rPr>
                <w:color w:val="000000"/>
                <w:kern w:val="0"/>
              </w:rPr>
            </w:pPr>
            <w:r w:rsidRPr="00E7613F">
              <w:rPr>
                <w:rFonts w:eastAsia="SimSun"/>
                <w:color w:val="000000"/>
                <w:kern w:val="0"/>
                <w:lang w:eastAsia="zh-CN"/>
              </w:rPr>
              <w:t>01:54:24</w:t>
            </w:r>
          </w:p>
        </w:tc>
      </w:tr>
      <w:tr w:rsidR="0041007E" w:rsidRPr="00D74DCC" w:rsidTr="00E05F2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07E" w:rsidRPr="002949E8" w:rsidRDefault="002949E8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007E" w:rsidRPr="00172E7C" w:rsidRDefault="0041007E" w:rsidP="00E05F20">
            <w:pPr>
              <w:jc w:val="center"/>
              <w:rPr>
                <w:rFonts w:ascii="SimHei" w:eastAsia="SimHei" w:hAnsi="SimHei"/>
              </w:rPr>
            </w:pPr>
            <w:r w:rsidRPr="00172E7C">
              <w:rPr>
                <w:rFonts w:ascii="SimHei" w:eastAsia="SimHei" w:hAnsi="SimHei" w:hint="eastAsia"/>
              </w:rPr>
              <w:t>台北研经培灵会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4D28" w:rsidRDefault="00C84D28" w:rsidP="00E05F20">
            <w:pPr>
              <w:widowControl/>
              <w:rPr>
                <w:rFonts w:ascii="SimHei" w:eastAsia="SimHei" w:hAnsi="SimHei" w:cs="Arial"/>
                <w:color w:val="000000"/>
                <w:kern w:val="0"/>
                <w:lang w:eastAsia="zh-CN"/>
              </w:rPr>
            </w:pPr>
            <w:r w:rsidRPr="00C84D28">
              <w:rPr>
                <w:rFonts w:ascii="SimHei" w:eastAsia="SimHei" w:hAnsi="SimHei" w:cs="Arial" w:hint="eastAsia"/>
                <w:color w:val="000000"/>
                <w:kern w:val="0"/>
                <w:lang w:eastAsia="zh-CN"/>
              </w:rPr>
              <w:t>邵晨光</w:t>
            </w:r>
            <w:r w:rsidRPr="00C84D28">
              <w:rPr>
                <w:rFonts w:ascii="SimHei" w:eastAsia="SimHei" w:hAnsi="SimHei" w:cs="Arial"/>
                <w:color w:val="000000"/>
                <w:kern w:val="0"/>
                <w:lang w:eastAsia="zh-CN"/>
              </w:rPr>
              <w:t>-</w:t>
            </w:r>
            <w:r w:rsidRPr="00C84D28">
              <w:rPr>
                <w:rFonts w:ascii="SimHei" w:eastAsia="SimHei" w:hAnsi="SimHei" w:cs="Arial" w:hint="eastAsia"/>
                <w:color w:val="000000"/>
                <w:kern w:val="0"/>
                <w:lang w:eastAsia="zh-CN"/>
              </w:rPr>
              <w:t>事奉的益处、</w:t>
            </w:r>
          </w:p>
          <w:p w:rsidR="0041007E" w:rsidRPr="00E7613F" w:rsidRDefault="00C84D28" w:rsidP="00E05F20">
            <w:pPr>
              <w:widowControl/>
              <w:rPr>
                <w:rFonts w:ascii="SimHei" w:eastAsia="SimHei" w:hAnsi="SimHei" w:cs="Arial"/>
                <w:color w:val="000000"/>
                <w:kern w:val="0"/>
              </w:rPr>
            </w:pPr>
            <w:r w:rsidRPr="00C84D28">
              <w:rPr>
                <w:rFonts w:ascii="SimHei" w:eastAsia="SimHei" w:hAnsi="SimHei" w:cs="Arial" w:hint="eastAsia"/>
                <w:color w:val="000000"/>
                <w:kern w:val="0"/>
                <w:lang w:eastAsia="zh-CN"/>
              </w:rPr>
              <w:t>李思敬</w:t>
            </w:r>
            <w:r w:rsidRPr="00C84D28">
              <w:rPr>
                <w:rFonts w:ascii="SimHei" w:eastAsia="SimHei" w:hAnsi="SimHei" w:cs="Arial"/>
                <w:color w:val="000000"/>
                <w:kern w:val="0"/>
                <w:lang w:eastAsia="zh-CN"/>
              </w:rPr>
              <w:t>-</w:t>
            </w:r>
            <w:r w:rsidRPr="00C84D28">
              <w:rPr>
                <w:rFonts w:ascii="SimHei" w:eastAsia="SimHei" w:hAnsi="SimHei" w:cs="Arial" w:hint="eastAsia"/>
                <w:color w:val="000000"/>
                <w:kern w:val="0"/>
                <w:lang w:eastAsia="zh-CN"/>
              </w:rPr>
              <w:t>福音真義</w:t>
            </w:r>
            <w:r w:rsidRPr="00C84D28">
              <w:rPr>
                <w:rFonts w:ascii="SimHei" w:eastAsia="SimHei" w:hAnsi="SimHei" w:cs="Arial"/>
                <w:color w:val="000000"/>
                <w:kern w:val="0"/>
                <w:lang w:eastAsia="zh-CN"/>
              </w:rPr>
              <w:t>-</w:t>
            </w:r>
            <w:r w:rsidRPr="00C84D28">
              <w:rPr>
                <w:rFonts w:ascii="SimHei" w:eastAsia="SimHei" w:hAnsi="SimHei" w:cs="Arial" w:hint="eastAsia"/>
                <w:color w:val="000000"/>
                <w:kern w:val="0"/>
                <w:lang w:eastAsia="zh-CN"/>
              </w:rPr>
              <w:t>你還缺少一件</w:t>
            </w:r>
            <w:r>
              <w:rPr>
                <w:rFonts w:asciiTheme="minorEastAsia" w:hAnsiTheme="minorEastAsia" w:cs="Arial" w:hint="eastAsia"/>
                <w:color w:val="000000"/>
                <w:kern w:val="0"/>
              </w:rPr>
              <w:t>?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007E" w:rsidRDefault="0041007E" w:rsidP="00E05F20">
            <w:pPr>
              <w:jc w:val="center"/>
            </w:pPr>
            <w:r w:rsidRPr="00172E7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邵晨光、李思敬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jc w:val="center"/>
              <w:rPr>
                <w:color w:val="000000"/>
                <w:kern w:val="0"/>
              </w:rPr>
            </w:pPr>
            <w:r w:rsidRPr="00E7613F">
              <w:rPr>
                <w:rFonts w:eastAsia="SimSun"/>
                <w:color w:val="000000"/>
                <w:kern w:val="0"/>
                <w:lang w:eastAsia="zh-CN"/>
              </w:rPr>
              <w:t>01:43:49</w:t>
            </w:r>
          </w:p>
        </w:tc>
      </w:tr>
      <w:tr w:rsidR="0041007E" w:rsidRPr="00D74DCC" w:rsidTr="00E05F20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1007E" w:rsidRPr="002949E8" w:rsidRDefault="002949E8" w:rsidP="002949E8">
            <w:pPr>
              <w:pStyle w:val="a3"/>
              <w:ind w:leftChars="0" w:hanging="48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007E" w:rsidRPr="00172E7C" w:rsidRDefault="0041007E" w:rsidP="00E05F20">
            <w:pPr>
              <w:jc w:val="center"/>
              <w:rPr>
                <w:rFonts w:ascii="SimHei" w:eastAsia="SimHei" w:hAnsi="SimHei"/>
              </w:rPr>
            </w:pPr>
            <w:r w:rsidRPr="00172E7C">
              <w:rPr>
                <w:rFonts w:ascii="SimHei" w:eastAsia="SimHei" w:hAnsi="SimHei" w:hint="eastAsia"/>
              </w:rPr>
              <w:t>台北研经培灵会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rPr>
                <w:rFonts w:ascii="SimHei" w:eastAsia="SimHei" w:hAnsi="SimHei" w:cs="Arial"/>
                <w:color w:val="000000"/>
                <w:kern w:val="0"/>
              </w:rPr>
            </w:pPr>
            <w:r w:rsidRPr="00172E7C">
              <w:rPr>
                <w:rFonts w:ascii="SimHei" w:eastAsia="SimHei" w:hAnsi="SimHei" w:cs="Arial" w:hint="eastAsia"/>
                <w:color w:val="000000"/>
                <w:kern w:val="0"/>
                <w:lang w:eastAsia="zh-CN"/>
              </w:rPr>
              <w:t>真假先知－祷告必蒙应允？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1007E" w:rsidRDefault="0041007E" w:rsidP="00E05F20">
            <w:pPr>
              <w:jc w:val="center"/>
            </w:pPr>
            <w:r w:rsidRPr="00172E7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李思敬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007E" w:rsidRPr="00E7613F" w:rsidRDefault="0041007E" w:rsidP="00E05F20">
            <w:pPr>
              <w:widowControl/>
              <w:jc w:val="center"/>
              <w:rPr>
                <w:color w:val="000000"/>
                <w:kern w:val="0"/>
              </w:rPr>
            </w:pPr>
            <w:r w:rsidRPr="00E7613F">
              <w:rPr>
                <w:rFonts w:eastAsia="SimSun"/>
                <w:color w:val="000000"/>
                <w:kern w:val="0"/>
                <w:lang w:eastAsia="zh-CN"/>
              </w:rPr>
              <w:t>01:45:09</w:t>
            </w:r>
          </w:p>
        </w:tc>
      </w:tr>
    </w:tbl>
    <w:p w:rsidR="0041007E" w:rsidRDefault="0041007E" w:rsidP="0041007E">
      <w:pPr>
        <w:pStyle w:val="a3"/>
        <w:ind w:leftChars="-5" w:left="0" w:hangingChars="5" w:hanging="12"/>
        <w:jc w:val="both"/>
        <w:rPr>
          <w:rFonts w:ascii="SimHei" w:eastAsia="SimHei" w:hAnsi="SimHei"/>
          <w:b/>
          <w:bCs/>
          <w:color w:val="000000" w:themeColor="text1"/>
          <w:lang w:eastAsia="zh-CN"/>
        </w:rPr>
      </w:pPr>
    </w:p>
    <w:p w:rsidR="001B79DF" w:rsidRDefault="001B79DF" w:rsidP="001B79DF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Pr="004422E9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大卫鲍森讲座</w:t>
      </w:r>
      <w:r w:rsidRPr="00D74DCC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EE0332" w:rsidRPr="00EE0332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灵恩派与福音派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EE0332" w:rsidRPr="00572379" w:rsidRDefault="00572379" w:rsidP="001B79DF">
      <w:pPr>
        <w:rPr>
          <w:rFonts w:ascii="SimHei" w:eastAsia="SimHei" w:hAnsi="SimHei"/>
          <w:szCs w:val="24"/>
          <w:lang w:eastAsia="zh-CN"/>
        </w:rPr>
      </w:pPr>
      <w:r w:rsidRPr="00572379">
        <w:rPr>
          <w:rFonts w:ascii="SimHei" w:eastAsia="SimHei" w:hAnsi="SimHei" w:cs="Times New Roman" w:hint="eastAsia"/>
          <w:bCs/>
          <w:lang w:eastAsia="zh-CN"/>
        </w:rPr>
        <w:t>基督教为何有灵恩派与福音派的区别呢？当初最早的教会并无此之分，然而教会历史的发展，往往因人的有限，无法持守平衡的立场和全备的真理，以致有两个阵营的产生，其实双方都需要以谦卑束腰，彼此学习。灵恩派很需要更多正确解经，才不会偏离真道；而福音派很需要从圣灵得能力，事奉才有果效，两者关系</w:t>
      </w:r>
      <w:r w:rsidRPr="00572379">
        <w:rPr>
          <w:rFonts w:ascii="SimHei" w:eastAsia="SimHei" w:hAnsi="SimHei" w:cs="Times New Roman" w:hint="eastAsia"/>
          <w:bCs/>
          <w:lang w:eastAsia="zh-CN"/>
        </w:rPr>
        <w:lastRenderedPageBreak/>
        <w:t>不该是对立的，而是彼此需要的！大卫鲍森牧师期待有一天，两个标签都可以丢掉，好让教会合一，福音极大化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713"/>
        <w:gridCol w:w="4416"/>
        <w:gridCol w:w="1106"/>
        <w:gridCol w:w="845"/>
      </w:tblGrid>
      <w:tr w:rsidR="001B79DF" w:rsidRPr="00D74DCC" w:rsidTr="00EE0332">
        <w:trPr>
          <w:trHeight w:val="5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EE0332" w:rsidRPr="00D74DCC" w:rsidTr="00EE033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332" w:rsidRPr="00EE0332" w:rsidRDefault="00EE0332" w:rsidP="002949E8">
            <w:pPr>
              <w:rPr>
                <w:rFonts w:ascii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</w:t>
            </w:r>
            <w:r w:rsidR="002949E8"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13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Pr="00D74DCC" w:rsidRDefault="00EE0332" w:rsidP="00EE0332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D80B30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D74DC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灵恩派与福音派（一）-灵恩派的特点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45:52</w:t>
            </w:r>
          </w:p>
        </w:tc>
      </w:tr>
      <w:tr w:rsidR="00EE0332" w:rsidRPr="00D74DCC" w:rsidTr="00EE033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332" w:rsidRPr="00EE0332" w:rsidRDefault="002949E8" w:rsidP="00EE0332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114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灵恩派与福音派（二）-检视福音派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48:07</w:t>
            </w:r>
          </w:p>
        </w:tc>
      </w:tr>
      <w:tr w:rsidR="00EE0332" w:rsidRPr="00D74DCC" w:rsidTr="00EE033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332" w:rsidRPr="00EE0332" w:rsidRDefault="002949E8" w:rsidP="00EE0332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115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灵恩派和福音派（三）-神学和圣经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45:20</w:t>
            </w:r>
          </w:p>
        </w:tc>
      </w:tr>
      <w:tr w:rsidR="00EE0332" w:rsidRPr="00D74DCC" w:rsidTr="00EE033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332" w:rsidRPr="00EE0332" w:rsidRDefault="002949E8" w:rsidP="00EE0332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116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灵恩派和福音派（四）-信主的步骤和方言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32:27</w:t>
            </w:r>
          </w:p>
        </w:tc>
      </w:tr>
      <w:tr w:rsidR="00EE0332" w:rsidRPr="00D74DCC" w:rsidTr="00EE0332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E0332" w:rsidRPr="00EE0332" w:rsidRDefault="002949E8" w:rsidP="00EE0332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>
              <w:rPr>
                <w:rFonts w:ascii="SimHei" w:hAnsi="SimHei" w:cs="Times New Roman" w:hint="eastAsia"/>
                <w:color w:val="000000"/>
                <w:kern w:val="0"/>
                <w:szCs w:val="24"/>
                <w:lang w:bidi="he-IL"/>
              </w:rPr>
              <w:t>117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482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  <w:r w:rsidRPr="00AB482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讲座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灵恩派和福音派（五）、（六）-事奉和敬拜、圣洁与合一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332" w:rsidRDefault="00EE0332" w:rsidP="00EE0332">
            <w:pPr>
              <w:jc w:val="center"/>
            </w:pPr>
            <w:r w:rsidRPr="00AB2E18">
              <w:rPr>
                <w:rFonts w:ascii="SimHei" w:eastAsia="SimHei" w:hAnsi="SimHei" w:cs="新細明體" w:hint="eastAsia"/>
                <w:color w:val="000000"/>
                <w:kern w:val="0"/>
                <w:szCs w:val="24"/>
                <w:lang w:eastAsia="zh-CN" w:bidi="he-IL"/>
              </w:rPr>
              <w:t>大卫鲍森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0332" w:rsidRDefault="00EE0332" w:rsidP="00EE0332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58:34</w:t>
            </w:r>
          </w:p>
        </w:tc>
      </w:tr>
    </w:tbl>
    <w:p w:rsidR="001B79DF" w:rsidRPr="00D74DCC" w:rsidRDefault="001B79DF" w:rsidP="001B79DF">
      <w:pPr>
        <w:widowControl/>
        <w:jc w:val="both"/>
        <w:rPr>
          <w:rFonts w:ascii="SimHei" w:eastAsia="SimHei" w:hAnsi="SimHei" w:cs="Times New Roman"/>
          <w:color w:val="000000"/>
          <w:kern w:val="0"/>
          <w:szCs w:val="24"/>
          <w:lang w:bidi="he-IL"/>
        </w:rPr>
      </w:pPr>
    </w:p>
    <w:p w:rsidR="001B79DF" w:rsidRDefault="001B79DF" w:rsidP="001B79DF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B17631" w:rsidRPr="009854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="00B17631" w:rsidRPr="009854F0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B17631" w:rsidRPr="00B17631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决战时刻特会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B17631" w:rsidRPr="0041007E" w:rsidRDefault="0041007E" w:rsidP="001B79DF">
      <w:pPr>
        <w:rPr>
          <w:rFonts w:ascii="SimHei" w:eastAsia="SimHei" w:hAnsi="SimHei"/>
          <w:szCs w:val="24"/>
          <w:lang w:eastAsia="zh-CN"/>
        </w:rPr>
      </w:pPr>
      <w:r w:rsidRPr="0041007E">
        <w:rPr>
          <w:rFonts w:ascii="SimHei" w:eastAsia="SimHei" w:hAnsi="SimHei" w:hint="eastAsia"/>
          <w:szCs w:val="24"/>
          <w:lang w:eastAsia="zh-CN"/>
        </w:rPr>
        <w:t>神的心意从起初就是救赎、和好、恢复、医治，要我们彼此相爱，与神与人和好。我们借着祷告神释放的能力，必能靠主得胜。主耶稣借着死败坏那掌死权的，就是魔鬼，因此，属灵争战的权柄，是奉靠主耶稣基督的圣名，以及圣灵的大能，把人从黑暗权势的蒙蔽、或邪灵捆绑的辖制中释放出来。</w:t>
      </w:r>
    </w:p>
    <w:tbl>
      <w:tblPr>
        <w:tblW w:w="836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1162"/>
        <w:gridCol w:w="4677"/>
        <w:gridCol w:w="993"/>
        <w:gridCol w:w="1106"/>
      </w:tblGrid>
      <w:tr w:rsidR="001B79DF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eastAsia="zh-CN" w:bidi="he-IL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1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B17631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118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31" w:rsidRPr="00D74DCC" w:rsidRDefault="00B17631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854F0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31" w:rsidRDefault="00B17631" w:rsidP="00B17631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决战时刻特会(一)爱神的也当爱弟兄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31" w:rsidRPr="00D74DCC" w:rsidRDefault="00B17631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17631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31" w:rsidRPr="0092589C" w:rsidRDefault="0092589C" w:rsidP="0092589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1:32</w:t>
            </w:r>
            <w:r w:rsidR="00B17631" w:rsidRPr="0092589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20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B17631" w:rsidP="002949E8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</w:t>
            </w:r>
            <w:r w:rsidR="002949E8"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A66DC9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决战时刻特会(二)争战得胜是因为神的能力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613934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631" w:rsidRPr="0092589C" w:rsidRDefault="0092589C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1:18:45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2949E8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A66DC9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决战时刻特会(三)属灵争战的原则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613934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631" w:rsidRPr="0092589C" w:rsidRDefault="0092589C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1:06:50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B17631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A66DC9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决战时刻特会(四)抵挡魔鬼的诡计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613934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631" w:rsidRPr="0092589C" w:rsidRDefault="0092589C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1:01:38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B17631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A66DC9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决战时刻特会(五)在基督耶稣里成圣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613934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631" w:rsidRPr="0092589C" w:rsidRDefault="0092589C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52:35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B17631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123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A66DC9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决战时刻特会(六)基督徒的属灵争战(上)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Default="00B17631" w:rsidP="00B17631">
            <w:pPr>
              <w:jc w:val="center"/>
            </w:pPr>
            <w:r w:rsidRPr="00613934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7631" w:rsidRPr="0092589C" w:rsidRDefault="0092589C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27:13</w:t>
            </w:r>
          </w:p>
        </w:tc>
      </w:tr>
      <w:tr w:rsidR="00B17631" w:rsidRPr="00D74DCC" w:rsidTr="00E84C7A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631" w:rsidRPr="002949E8" w:rsidRDefault="002949E8" w:rsidP="00B17631">
            <w:pPr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2949E8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17631" w:rsidRPr="002949E8" w:rsidRDefault="00B17631" w:rsidP="00B17631">
            <w:pPr>
              <w:jc w:val="center"/>
              <w:rPr>
                <w:rFonts w:ascii="SimHei" w:eastAsia="SimHei" w:hAnsi="SimHei"/>
              </w:rPr>
            </w:pPr>
            <w:r w:rsidRPr="002949E8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特会精选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7631" w:rsidRDefault="00B17631" w:rsidP="00B17631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决战时刻特会(七)基督徒的属灵争战(下)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31" w:rsidRPr="00D74DCC" w:rsidRDefault="00B17631" w:rsidP="00B17631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B17631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舒迪恩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7631" w:rsidRPr="0092589C" w:rsidRDefault="0092589C" w:rsidP="0092589C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1:15</w:t>
            </w:r>
            <w:r w:rsidR="00B17631" w:rsidRPr="0092589C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2589C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22</w:t>
            </w:r>
          </w:p>
        </w:tc>
      </w:tr>
    </w:tbl>
    <w:p w:rsidR="001B79DF" w:rsidRPr="00D74DCC" w:rsidRDefault="001B79DF" w:rsidP="001B79DF">
      <w:pPr>
        <w:rPr>
          <w:rFonts w:ascii="SimHei" w:eastAsia="SimHei" w:hAnsi="SimHei"/>
          <w:b/>
          <w:bCs/>
          <w:color w:val="000000" w:themeColor="text1"/>
        </w:rPr>
      </w:pPr>
    </w:p>
    <w:p w:rsidR="001B79DF" w:rsidRDefault="001B79DF" w:rsidP="001B79DF">
      <w:pPr>
        <w:rPr>
          <w:rFonts w:ascii="SimHei" w:eastAsia="SimHei" w:hAnsi="SimHei"/>
          <w:b/>
          <w:bCs/>
          <w:color w:val="000000" w:themeColor="text1"/>
          <w:lang w:eastAsia="zh-CN"/>
        </w:rPr>
      </w:pP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《</w:t>
      </w:r>
      <w:r w:rsidR="00E84C7A" w:rsidRPr="009854F0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特会精选</w:t>
      </w:r>
      <w:r w:rsidR="00E84C7A" w:rsidRPr="009854F0">
        <w:rPr>
          <w:rFonts w:ascii="SimHei" w:eastAsia="SimHei" w:hAnsi="SimHei" w:cs="Times New Roman"/>
          <w:b/>
          <w:bCs/>
          <w:color w:val="000000"/>
          <w:kern w:val="0"/>
          <w:szCs w:val="24"/>
          <w:lang w:eastAsia="zh-CN" w:bidi="he-IL"/>
        </w:rPr>
        <w:t>-</w:t>
      </w:r>
      <w:r w:rsidR="00E84C7A" w:rsidRPr="00E84C7A">
        <w:rPr>
          <w:rFonts w:ascii="SimHei" w:eastAsia="SimHei" w:hAnsi="SimHei" w:cs="Times New Roman" w:hint="eastAsia"/>
          <w:b/>
          <w:bCs/>
          <w:color w:val="000000"/>
          <w:kern w:val="0"/>
          <w:szCs w:val="24"/>
          <w:lang w:eastAsia="zh-CN" w:bidi="he-IL"/>
        </w:rPr>
        <w:t>圣灵与医治释放特会</w:t>
      </w:r>
      <w:r w:rsidRPr="00D74DCC">
        <w:rPr>
          <w:rFonts w:ascii="SimHei" w:eastAsia="SimHei" w:hAnsi="SimHei" w:hint="eastAsia"/>
          <w:b/>
          <w:bCs/>
          <w:color w:val="000000" w:themeColor="text1"/>
          <w:lang w:eastAsia="zh-CN"/>
        </w:rPr>
        <w:t>》</w:t>
      </w:r>
    </w:p>
    <w:p w:rsidR="00E84C7A" w:rsidRPr="0041007E" w:rsidRDefault="0041007E" w:rsidP="001B79DF">
      <w:pPr>
        <w:rPr>
          <w:rFonts w:ascii="SimHei" w:eastAsia="SimHei" w:hAnsi="SimHei"/>
          <w:szCs w:val="24"/>
        </w:rPr>
      </w:pPr>
      <w:r w:rsidRPr="0041007E">
        <w:rPr>
          <w:rFonts w:ascii="SimHei" w:eastAsia="SimHei" w:hAnsi="SimHei" w:hint="eastAsia"/>
          <w:szCs w:val="24"/>
        </w:rPr>
        <w:t>康麦克牧师透过多年的服事经验，以及对圣灵的敏锐，以圣经为基础，将他所领受的真道，清楚地教导众人，且有系统地帮助我们了解如何与圣灵同工，以此开启我们属灵的眼光，帮助们领受神赐教会的属灵恩赐，进而提升我们在医治和释放这两方面的服事。</w:t>
      </w:r>
    </w:p>
    <w:tbl>
      <w:tblPr>
        <w:tblW w:w="8506" w:type="dxa"/>
        <w:tblInd w:w="-1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6"/>
        <w:gridCol w:w="2410"/>
        <w:gridCol w:w="3543"/>
        <w:gridCol w:w="1134"/>
        <w:gridCol w:w="993"/>
      </w:tblGrid>
      <w:tr w:rsidR="001B79DF" w:rsidRPr="00D74DCC" w:rsidTr="00343117">
        <w:trPr>
          <w:trHeight w:val="33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节目名称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分集主题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讲员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1B79DF" w:rsidRPr="00D74DCC" w:rsidRDefault="001B79DF" w:rsidP="00687620">
            <w:pPr>
              <w:widowControl/>
              <w:jc w:val="center"/>
              <w:rPr>
                <w:rFonts w:ascii="SimHei" w:eastAsia="SimHei" w:hAnsi="SimHei" w:cs="Times New Roman"/>
                <w:b/>
                <w:bCs/>
                <w:color w:val="000000"/>
                <w:kern w:val="0"/>
                <w:szCs w:val="24"/>
                <w:lang w:bidi="he-IL"/>
              </w:rPr>
            </w:pPr>
            <w:r w:rsidRPr="00D74DCC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长度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D74DCC" w:rsidRDefault="006A330E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E84C7A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widowControl/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从圣经看释放恩膏的根据（上）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D74DCC" w:rsidRDefault="006A330E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6A330E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330E" w:rsidRPr="009C229A" w:rsidRDefault="006A330E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55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34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8D756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从圣经看释放恩膏的根据（下）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6974C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9C229A" w:rsidRDefault="006A330E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49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11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8D756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认识邪灵（上）、（下）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6974C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9C229A" w:rsidRDefault="006A330E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1:12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05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8D756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如何做释放工作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6974C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9C229A" w:rsidRDefault="009C229A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59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25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8D756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如何使用权柄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6974C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9C229A" w:rsidRDefault="009C229A" w:rsidP="009C229A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49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05</w:t>
            </w:r>
          </w:p>
        </w:tc>
      </w:tr>
      <w:tr w:rsidR="006A330E" w:rsidRPr="00D74DCC" w:rsidTr="00343117">
        <w:trPr>
          <w:trHeight w:val="33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A330E" w:rsidRPr="00D74DCC" w:rsidRDefault="006A330E" w:rsidP="002949E8">
            <w:pPr>
              <w:pStyle w:val="a3"/>
              <w:numPr>
                <w:ilvl w:val="0"/>
                <w:numId w:val="36"/>
              </w:numPr>
              <w:ind w:leftChars="0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8D756E">
              <w:rPr>
                <w:rFonts w:ascii="SimHei" w:eastAsia="SimHei" w:hAnsi="SimHei" w:cs="Times New Roman" w:hint="eastAsia"/>
                <w:b/>
                <w:bCs/>
                <w:color w:val="000000"/>
                <w:kern w:val="0"/>
                <w:szCs w:val="24"/>
                <w:lang w:eastAsia="zh-CN" w:bidi="he-IL"/>
              </w:rPr>
              <w:t>圣灵与医治释放特会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Default="006A330E" w:rsidP="006A330E">
            <w:pPr>
              <w:rPr>
                <w:rFonts w:ascii="SimHei" w:eastAsia="SimHei" w:hAnsi="SimHei"/>
                <w:color w:val="000000"/>
              </w:rPr>
            </w:pPr>
            <w:r>
              <w:rPr>
                <w:rFonts w:ascii="SimHei" w:eastAsia="SimHei" w:hAnsi="SimHei" w:hint="eastAsia"/>
                <w:color w:val="000000"/>
              </w:rPr>
              <w:t>恩膏的传递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A330E" w:rsidRDefault="006A330E" w:rsidP="006A330E">
            <w:pPr>
              <w:jc w:val="center"/>
            </w:pPr>
            <w:r w:rsidRPr="006974C1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eastAsia="zh-CN" w:bidi="he-IL"/>
              </w:rPr>
              <w:t>康麦克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A330E" w:rsidRPr="009C229A" w:rsidRDefault="009C229A" w:rsidP="006A330E">
            <w:pPr>
              <w:widowControl/>
              <w:jc w:val="center"/>
              <w:rPr>
                <w:rFonts w:ascii="SimHei" w:eastAsia="SimHei" w:hAnsi="SimHei" w:cs="Times New Roman"/>
                <w:color w:val="000000"/>
                <w:kern w:val="0"/>
                <w:szCs w:val="24"/>
                <w:lang w:bidi="he-IL"/>
              </w:rPr>
            </w:pP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40</w:t>
            </w:r>
            <w:r w:rsidRPr="009C229A">
              <w:rPr>
                <w:rFonts w:ascii="SimHei" w:eastAsia="SimHei" w:hAnsi="SimHei" w:cs="Times New Roman"/>
                <w:color w:val="000000"/>
                <w:kern w:val="0"/>
                <w:szCs w:val="24"/>
                <w:lang w:eastAsia="zh-CN" w:bidi="he-IL"/>
              </w:rPr>
              <w:t>:</w:t>
            </w:r>
            <w:r w:rsidRPr="009C229A">
              <w:rPr>
                <w:rFonts w:ascii="SimHei" w:eastAsia="SimHei" w:hAnsi="SimHei" w:cs="Times New Roman" w:hint="eastAsia"/>
                <w:color w:val="000000"/>
                <w:kern w:val="0"/>
                <w:szCs w:val="24"/>
                <w:lang w:bidi="he-IL"/>
              </w:rPr>
              <w:t>20</w:t>
            </w:r>
          </w:p>
        </w:tc>
      </w:tr>
    </w:tbl>
    <w:p w:rsidR="00E05F20" w:rsidRDefault="00E05F20" w:rsidP="00934362">
      <w:pPr>
        <w:widowControl/>
        <w:jc w:val="both"/>
        <w:rPr>
          <w:rFonts w:ascii="SimHei" w:hAnsi="SimHei" w:cs="Times New Roman"/>
          <w:b/>
          <w:color w:val="000000"/>
          <w:kern w:val="0"/>
          <w:sz w:val="28"/>
          <w:szCs w:val="28"/>
          <w:lang w:bidi="he-IL"/>
        </w:rPr>
      </w:pPr>
      <w:bookmarkStart w:id="0" w:name="_GoBack"/>
      <w:bookmarkEnd w:id="0"/>
    </w:p>
    <w:sectPr w:rsidR="00E05F20" w:rsidSect="00945D27">
      <w:footerReference w:type="default" r:id="rId8"/>
      <w:pgSz w:w="11906" w:h="16838"/>
      <w:pgMar w:top="1440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60C0" w:rsidRDefault="000D60C0" w:rsidP="009546ED">
      <w:r>
        <w:separator/>
      </w:r>
    </w:p>
  </w:endnote>
  <w:endnote w:type="continuationSeparator" w:id="0">
    <w:p w:rsidR="000D60C0" w:rsidRDefault="000D60C0" w:rsidP="009546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79855015"/>
      <w:docPartObj>
        <w:docPartGallery w:val="Page Numbers (Bottom of Page)"/>
        <w:docPartUnique/>
      </w:docPartObj>
    </w:sdtPr>
    <w:sdtEndPr/>
    <w:sdtContent>
      <w:p w:rsidR="00715743" w:rsidRDefault="0071574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4362" w:rsidRPr="00934362">
          <w:rPr>
            <w:rFonts w:eastAsia="SimSun"/>
            <w:noProof/>
            <w:lang w:val="zh-TW" w:eastAsia="zh-CN"/>
          </w:rPr>
          <w:t>1</w:t>
        </w:r>
        <w:r>
          <w:fldChar w:fldCharType="end"/>
        </w:r>
      </w:p>
    </w:sdtContent>
  </w:sdt>
  <w:p w:rsidR="00715743" w:rsidRDefault="0071574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60C0" w:rsidRDefault="000D60C0" w:rsidP="009546ED">
      <w:r>
        <w:separator/>
      </w:r>
    </w:p>
  </w:footnote>
  <w:footnote w:type="continuationSeparator" w:id="0">
    <w:p w:rsidR="000D60C0" w:rsidRDefault="000D60C0" w:rsidP="009546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D483F"/>
    <w:multiLevelType w:val="hybridMultilevel"/>
    <w:tmpl w:val="D5FCC112"/>
    <w:lvl w:ilvl="0" w:tplc="AC364756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35A40A9"/>
    <w:multiLevelType w:val="hybridMultilevel"/>
    <w:tmpl w:val="C660C64A"/>
    <w:lvl w:ilvl="0" w:tplc="AF501D4A">
      <w:start w:val="109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B7067D"/>
    <w:multiLevelType w:val="hybridMultilevel"/>
    <w:tmpl w:val="B4D4971A"/>
    <w:lvl w:ilvl="0" w:tplc="1262A03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6236313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D826B5E"/>
    <w:multiLevelType w:val="hybridMultilevel"/>
    <w:tmpl w:val="A4CE25C0"/>
    <w:lvl w:ilvl="0" w:tplc="1B224504">
      <w:start w:val="11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4011A7F"/>
    <w:multiLevelType w:val="hybridMultilevel"/>
    <w:tmpl w:val="1A52242A"/>
    <w:lvl w:ilvl="0" w:tplc="6B6A4994">
      <w:start w:val="15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5465F59"/>
    <w:multiLevelType w:val="hybridMultilevel"/>
    <w:tmpl w:val="37E0EB7C"/>
    <w:lvl w:ilvl="0" w:tplc="85EAF8E6">
      <w:start w:val="109"/>
      <w:numFmt w:val="decimal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9214EA"/>
    <w:multiLevelType w:val="hybridMultilevel"/>
    <w:tmpl w:val="1A7661C0"/>
    <w:lvl w:ilvl="0" w:tplc="193EC87E">
      <w:start w:val="13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91C04BB"/>
    <w:multiLevelType w:val="hybridMultilevel"/>
    <w:tmpl w:val="371A6F52"/>
    <w:lvl w:ilvl="0" w:tplc="A51EE89C">
      <w:start w:val="3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14101FD"/>
    <w:multiLevelType w:val="hybridMultilevel"/>
    <w:tmpl w:val="FD4C0EF8"/>
    <w:lvl w:ilvl="0" w:tplc="60806244">
      <w:start w:val="102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3900ABB"/>
    <w:multiLevelType w:val="hybridMultilevel"/>
    <w:tmpl w:val="37E82A1C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27AC1904"/>
    <w:multiLevelType w:val="hybridMultilevel"/>
    <w:tmpl w:val="97842A3C"/>
    <w:lvl w:ilvl="0" w:tplc="F560FFD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F0A5EC7"/>
    <w:multiLevelType w:val="hybridMultilevel"/>
    <w:tmpl w:val="3E1ABEA2"/>
    <w:lvl w:ilvl="0" w:tplc="8EA61D0A">
      <w:start w:val="1"/>
      <w:numFmt w:val="decimal"/>
      <w:lvlText w:val="(%1)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F231489"/>
    <w:multiLevelType w:val="hybridMultilevel"/>
    <w:tmpl w:val="6026098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62E3D89"/>
    <w:multiLevelType w:val="hybridMultilevel"/>
    <w:tmpl w:val="E11CB382"/>
    <w:lvl w:ilvl="0" w:tplc="4086CD0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651733E"/>
    <w:multiLevelType w:val="hybridMultilevel"/>
    <w:tmpl w:val="7A72F5A6"/>
    <w:lvl w:ilvl="0" w:tplc="04090013">
      <w:start w:val="1"/>
      <w:numFmt w:val="upperRoman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FD04D16"/>
    <w:multiLevelType w:val="hybridMultilevel"/>
    <w:tmpl w:val="2CF418F4"/>
    <w:lvl w:ilvl="0" w:tplc="8EA61D0A">
      <w:start w:val="1"/>
      <w:numFmt w:val="decimal"/>
      <w:lvlText w:val="(%1)"/>
      <w:lvlJc w:val="left"/>
      <w:pPr>
        <w:ind w:left="480" w:hanging="480"/>
      </w:pPr>
      <w:rPr>
        <w:rFonts w:hint="eastAsia"/>
        <w:b/>
      </w:rPr>
    </w:lvl>
    <w:lvl w:ilvl="1" w:tplc="8EA61D0A">
      <w:start w:val="1"/>
      <w:numFmt w:val="decimal"/>
      <w:lvlText w:val="(%2)"/>
      <w:lvlJc w:val="left"/>
      <w:pPr>
        <w:ind w:left="840" w:hanging="360"/>
      </w:pPr>
      <w:rPr>
        <w:rFonts w:hint="eastAsia"/>
        <w:b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2E762F6"/>
    <w:multiLevelType w:val="hybridMultilevel"/>
    <w:tmpl w:val="6E2CEB2E"/>
    <w:lvl w:ilvl="0" w:tplc="9682A63A">
      <w:start w:val="146"/>
      <w:numFmt w:val="decimal"/>
      <w:lvlText w:val="%1."/>
      <w:lvlJc w:val="left"/>
      <w:pPr>
        <w:ind w:left="76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44053F39"/>
    <w:multiLevelType w:val="hybridMultilevel"/>
    <w:tmpl w:val="6AC6B16C"/>
    <w:lvl w:ilvl="0" w:tplc="EC0AE74A">
      <w:start w:val="12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73B6115"/>
    <w:multiLevelType w:val="hybridMultilevel"/>
    <w:tmpl w:val="071E728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4C686B33"/>
    <w:multiLevelType w:val="hybridMultilevel"/>
    <w:tmpl w:val="941C97A2"/>
    <w:lvl w:ilvl="0" w:tplc="B9707F50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11E4246"/>
    <w:multiLevelType w:val="hybridMultilevel"/>
    <w:tmpl w:val="88C21844"/>
    <w:lvl w:ilvl="0" w:tplc="2D30172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AC87CE8"/>
    <w:multiLevelType w:val="hybridMultilevel"/>
    <w:tmpl w:val="37DE9C6E"/>
    <w:lvl w:ilvl="0" w:tplc="D3F8471E">
      <w:start w:val="1"/>
      <w:numFmt w:val="decimal"/>
      <w:lvlText w:val="%1.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AFA71F7"/>
    <w:multiLevelType w:val="hybridMultilevel"/>
    <w:tmpl w:val="985CAD78"/>
    <w:lvl w:ilvl="0" w:tplc="477E1930">
      <w:start w:val="27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0113474"/>
    <w:multiLevelType w:val="hybridMultilevel"/>
    <w:tmpl w:val="0404784E"/>
    <w:lvl w:ilvl="0" w:tplc="85B02D7E">
      <w:start w:val="125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0E032B2"/>
    <w:multiLevelType w:val="hybridMultilevel"/>
    <w:tmpl w:val="1E82E8F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1F11797"/>
    <w:multiLevelType w:val="hybridMultilevel"/>
    <w:tmpl w:val="5122EFD8"/>
    <w:lvl w:ilvl="0" w:tplc="89005768">
      <w:start w:val="190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73648A1"/>
    <w:multiLevelType w:val="hybridMultilevel"/>
    <w:tmpl w:val="290880DA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7" w15:restartNumberingAfterBreak="0">
    <w:nsid w:val="690819D4"/>
    <w:multiLevelType w:val="hybridMultilevel"/>
    <w:tmpl w:val="16A65FBE"/>
    <w:lvl w:ilvl="0" w:tplc="5EF8C5F4">
      <w:start w:val="39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C35752D"/>
    <w:multiLevelType w:val="hybridMultilevel"/>
    <w:tmpl w:val="B4B62DC4"/>
    <w:lvl w:ilvl="0" w:tplc="04090001">
      <w:start w:val="1"/>
      <w:numFmt w:val="bullet"/>
      <w:lvlText w:val=""/>
      <w:lvlJc w:val="left"/>
      <w:pPr>
        <w:ind w:left="45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3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7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5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1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91" w:hanging="480"/>
      </w:pPr>
      <w:rPr>
        <w:rFonts w:ascii="Wingdings" w:hAnsi="Wingdings" w:hint="default"/>
      </w:rPr>
    </w:lvl>
  </w:abstractNum>
  <w:abstractNum w:abstractNumId="29" w15:restartNumberingAfterBreak="0">
    <w:nsid w:val="6FC34D7C"/>
    <w:multiLevelType w:val="hybridMultilevel"/>
    <w:tmpl w:val="C5F4D842"/>
    <w:lvl w:ilvl="0" w:tplc="8CA284DE">
      <w:start w:val="13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25B5910"/>
    <w:multiLevelType w:val="hybridMultilevel"/>
    <w:tmpl w:val="FED622C0"/>
    <w:lvl w:ilvl="0" w:tplc="1510551A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7392512"/>
    <w:multiLevelType w:val="hybridMultilevel"/>
    <w:tmpl w:val="720483E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793158E"/>
    <w:multiLevelType w:val="hybridMultilevel"/>
    <w:tmpl w:val="385A61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7B251DD8"/>
    <w:multiLevelType w:val="hybridMultilevel"/>
    <w:tmpl w:val="5AFE4840"/>
    <w:lvl w:ilvl="0" w:tplc="B9349F2C">
      <w:start w:val="42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7F1E76D9"/>
    <w:multiLevelType w:val="hybridMultilevel"/>
    <w:tmpl w:val="890029C0"/>
    <w:lvl w:ilvl="0" w:tplc="D90C56E4">
      <w:start w:val="225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F76369C"/>
    <w:multiLevelType w:val="hybridMultilevel"/>
    <w:tmpl w:val="7A963B16"/>
    <w:lvl w:ilvl="0" w:tplc="E01C1B6A">
      <w:start w:val="20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4"/>
  </w:num>
  <w:num w:numId="2">
    <w:abstractNumId w:val="30"/>
  </w:num>
  <w:num w:numId="3">
    <w:abstractNumId w:val="2"/>
  </w:num>
  <w:num w:numId="4">
    <w:abstractNumId w:val="9"/>
  </w:num>
  <w:num w:numId="5">
    <w:abstractNumId w:val="15"/>
  </w:num>
  <w:num w:numId="6">
    <w:abstractNumId w:val="31"/>
  </w:num>
  <w:num w:numId="7">
    <w:abstractNumId w:val="21"/>
  </w:num>
  <w:num w:numId="8">
    <w:abstractNumId w:val="11"/>
  </w:num>
  <w:num w:numId="9">
    <w:abstractNumId w:val="0"/>
  </w:num>
  <w:num w:numId="10">
    <w:abstractNumId w:val="18"/>
  </w:num>
  <w:num w:numId="11">
    <w:abstractNumId w:val="26"/>
  </w:num>
  <w:num w:numId="12">
    <w:abstractNumId w:val="28"/>
  </w:num>
  <w:num w:numId="13">
    <w:abstractNumId w:val="32"/>
  </w:num>
  <w:num w:numId="14">
    <w:abstractNumId w:val="24"/>
  </w:num>
  <w:num w:numId="15">
    <w:abstractNumId w:val="13"/>
  </w:num>
  <w:num w:numId="16">
    <w:abstractNumId w:val="20"/>
  </w:num>
  <w:num w:numId="17">
    <w:abstractNumId w:val="12"/>
  </w:num>
  <w:num w:numId="18">
    <w:abstractNumId w:val="33"/>
  </w:num>
  <w:num w:numId="19">
    <w:abstractNumId w:val="27"/>
  </w:num>
  <w:num w:numId="20">
    <w:abstractNumId w:val="25"/>
  </w:num>
  <w:num w:numId="21">
    <w:abstractNumId w:val="35"/>
  </w:num>
  <w:num w:numId="22">
    <w:abstractNumId w:val="34"/>
  </w:num>
  <w:num w:numId="23">
    <w:abstractNumId w:val="6"/>
  </w:num>
  <w:num w:numId="24">
    <w:abstractNumId w:val="7"/>
  </w:num>
  <w:num w:numId="25">
    <w:abstractNumId w:val="19"/>
  </w:num>
  <w:num w:numId="26">
    <w:abstractNumId w:val="22"/>
  </w:num>
  <w:num w:numId="27">
    <w:abstractNumId w:val="8"/>
  </w:num>
  <w:num w:numId="28">
    <w:abstractNumId w:val="3"/>
  </w:num>
  <w:num w:numId="29">
    <w:abstractNumId w:val="29"/>
  </w:num>
  <w:num w:numId="30">
    <w:abstractNumId w:val="16"/>
  </w:num>
  <w:num w:numId="31">
    <w:abstractNumId w:val="4"/>
  </w:num>
  <w:num w:numId="32">
    <w:abstractNumId w:val="1"/>
  </w:num>
  <w:num w:numId="33">
    <w:abstractNumId w:val="5"/>
  </w:num>
  <w:num w:numId="34">
    <w:abstractNumId w:val="17"/>
  </w:num>
  <w:num w:numId="35">
    <w:abstractNumId w:val="10"/>
  </w:num>
  <w:num w:numId="36">
    <w:abstractNumId w:val="2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EE8"/>
    <w:rsid w:val="00001EFE"/>
    <w:rsid w:val="000037DC"/>
    <w:rsid w:val="00005E67"/>
    <w:rsid w:val="0001592B"/>
    <w:rsid w:val="00023281"/>
    <w:rsid w:val="00046258"/>
    <w:rsid w:val="00061D88"/>
    <w:rsid w:val="000676F4"/>
    <w:rsid w:val="000709CD"/>
    <w:rsid w:val="000941E9"/>
    <w:rsid w:val="000A4861"/>
    <w:rsid w:val="000C1570"/>
    <w:rsid w:val="000D22A9"/>
    <w:rsid w:val="000D60C0"/>
    <w:rsid w:val="000E7CCA"/>
    <w:rsid w:val="000F6A36"/>
    <w:rsid w:val="000F7D0B"/>
    <w:rsid w:val="00107F6E"/>
    <w:rsid w:val="00110B37"/>
    <w:rsid w:val="00112F25"/>
    <w:rsid w:val="00121433"/>
    <w:rsid w:val="001330F6"/>
    <w:rsid w:val="00137EBC"/>
    <w:rsid w:val="00141A21"/>
    <w:rsid w:val="00144CEB"/>
    <w:rsid w:val="001506EA"/>
    <w:rsid w:val="001666D1"/>
    <w:rsid w:val="0016783E"/>
    <w:rsid w:val="00171923"/>
    <w:rsid w:val="00172E7C"/>
    <w:rsid w:val="00182B47"/>
    <w:rsid w:val="00183B32"/>
    <w:rsid w:val="00190292"/>
    <w:rsid w:val="001B79DF"/>
    <w:rsid w:val="001C7767"/>
    <w:rsid w:val="001D2E56"/>
    <w:rsid w:val="001D7684"/>
    <w:rsid w:val="001E1BAF"/>
    <w:rsid w:val="001F023F"/>
    <w:rsid w:val="001F40CB"/>
    <w:rsid w:val="001F67FD"/>
    <w:rsid w:val="002038EB"/>
    <w:rsid w:val="00211551"/>
    <w:rsid w:val="00214492"/>
    <w:rsid w:val="00220CDF"/>
    <w:rsid w:val="00220EAD"/>
    <w:rsid w:val="00231C48"/>
    <w:rsid w:val="00233366"/>
    <w:rsid w:val="00235F93"/>
    <w:rsid w:val="00237B52"/>
    <w:rsid w:val="00257C53"/>
    <w:rsid w:val="002628AB"/>
    <w:rsid w:val="00270F01"/>
    <w:rsid w:val="00271BC8"/>
    <w:rsid w:val="002844F4"/>
    <w:rsid w:val="00284E7E"/>
    <w:rsid w:val="0029352C"/>
    <w:rsid w:val="002949E8"/>
    <w:rsid w:val="002A038F"/>
    <w:rsid w:val="002C37E2"/>
    <w:rsid w:val="002C41A3"/>
    <w:rsid w:val="002C5D22"/>
    <w:rsid w:val="002C68D6"/>
    <w:rsid w:val="002C7A6D"/>
    <w:rsid w:val="002F085F"/>
    <w:rsid w:val="00302767"/>
    <w:rsid w:val="00303F35"/>
    <w:rsid w:val="003057CE"/>
    <w:rsid w:val="00317391"/>
    <w:rsid w:val="00317CF0"/>
    <w:rsid w:val="00322B1D"/>
    <w:rsid w:val="00322E06"/>
    <w:rsid w:val="00324789"/>
    <w:rsid w:val="00327CF7"/>
    <w:rsid w:val="00331309"/>
    <w:rsid w:val="00332632"/>
    <w:rsid w:val="00343117"/>
    <w:rsid w:val="00344D4E"/>
    <w:rsid w:val="00347C67"/>
    <w:rsid w:val="00356249"/>
    <w:rsid w:val="00364E73"/>
    <w:rsid w:val="003709CA"/>
    <w:rsid w:val="003736C6"/>
    <w:rsid w:val="00375B88"/>
    <w:rsid w:val="00377FA4"/>
    <w:rsid w:val="0039405E"/>
    <w:rsid w:val="003A0CD1"/>
    <w:rsid w:val="003C33EC"/>
    <w:rsid w:val="003C4311"/>
    <w:rsid w:val="003C53BE"/>
    <w:rsid w:val="003E31FB"/>
    <w:rsid w:val="00404D10"/>
    <w:rsid w:val="00405A62"/>
    <w:rsid w:val="0041007E"/>
    <w:rsid w:val="00414581"/>
    <w:rsid w:val="00417BC2"/>
    <w:rsid w:val="004422E9"/>
    <w:rsid w:val="004433F0"/>
    <w:rsid w:val="00455297"/>
    <w:rsid w:val="004559EE"/>
    <w:rsid w:val="004632BC"/>
    <w:rsid w:val="00466B08"/>
    <w:rsid w:val="00476C98"/>
    <w:rsid w:val="00492E68"/>
    <w:rsid w:val="00497E04"/>
    <w:rsid w:val="004A7009"/>
    <w:rsid w:val="004B3A42"/>
    <w:rsid w:val="004C4B90"/>
    <w:rsid w:val="004D0EF0"/>
    <w:rsid w:val="004D17C2"/>
    <w:rsid w:val="004D410C"/>
    <w:rsid w:val="004F7022"/>
    <w:rsid w:val="005061BE"/>
    <w:rsid w:val="0053175F"/>
    <w:rsid w:val="00555235"/>
    <w:rsid w:val="00572379"/>
    <w:rsid w:val="005770A3"/>
    <w:rsid w:val="00581E23"/>
    <w:rsid w:val="005976A9"/>
    <w:rsid w:val="005A3647"/>
    <w:rsid w:val="005A6DC7"/>
    <w:rsid w:val="005D0E05"/>
    <w:rsid w:val="005D6707"/>
    <w:rsid w:val="005E3030"/>
    <w:rsid w:val="005E712E"/>
    <w:rsid w:val="005E7D99"/>
    <w:rsid w:val="0060637C"/>
    <w:rsid w:val="006343E8"/>
    <w:rsid w:val="00634527"/>
    <w:rsid w:val="00636BDF"/>
    <w:rsid w:val="00637103"/>
    <w:rsid w:val="00671C68"/>
    <w:rsid w:val="00687620"/>
    <w:rsid w:val="006913C4"/>
    <w:rsid w:val="00695631"/>
    <w:rsid w:val="00696A3E"/>
    <w:rsid w:val="006A330E"/>
    <w:rsid w:val="006A7F65"/>
    <w:rsid w:val="006B1D34"/>
    <w:rsid w:val="006C2FB6"/>
    <w:rsid w:val="006D6C4C"/>
    <w:rsid w:val="006F19DF"/>
    <w:rsid w:val="00704881"/>
    <w:rsid w:val="007109FD"/>
    <w:rsid w:val="00714619"/>
    <w:rsid w:val="00715743"/>
    <w:rsid w:val="00725EE8"/>
    <w:rsid w:val="00747207"/>
    <w:rsid w:val="00750338"/>
    <w:rsid w:val="007544E3"/>
    <w:rsid w:val="00755033"/>
    <w:rsid w:val="00785566"/>
    <w:rsid w:val="00786ED5"/>
    <w:rsid w:val="007B0634"/>
    <w:rsid w:val="007D3950"/>
    <w:rsid w:val="007F0B4B"/>
    <w:rsid w:val="007F307F"/>
    <w:rsid w:val="007F3BBB"/>
    <w:rsid w:val="00811B2A"/>
    <w:rsid w:val="00814E1C"/>
    <w:rsid w:val="008462CF"/>
    <w:rsid w:val="00861109"/>
    <w:rsid w:val="00874358"/>
    <w:rsid w:val="0087699E"/>
    <w:rsid w:val="0089370B"/>
    <w:rsid w:val="008A64A8"/>
    <w:rsid w:val="008A7BBE"/>
    <w:rsid w:val="008C1E64"/>
    <w:rsid w:val="008D26C1"/>
    <w:rsid w:val="008E2E91"/>
    <w:rsid w:val="008F4DA1"/>
    <w:rsid w:val="00915A02"/>
    <w:rsid w:val="00925064"/>
    <w:rsid w:val="0092589C"/>
    <w:rsid w:val="00934362"/>
    <w:rsid w:val="009419D2"/>
    <w:rsid w:val="00945D27"/>
    <w:rsid w:val="0095139B"/>
    <w:rsid w:val="009546ED"/>
    <w:rsid w:val="0096365F"/>
    <w:rsid w:val="009854F0"/>
    <w:rsid w:val="00985696"/>
    <w:rsid w:val="00990CEA"/>
    <w:rsid w:val="00991DCC"/>
    <w:rsid w:val="00995B97"/>
    <w:rsid w:val="009A0A52"/>
    <w:rsid w:val="009A11BE"/>
    <w:rsid w:val="009A1607"/>
    <w:rsid w:val="009A488E"/>
    <w:rsid w:val="009C229A"/>
    <w:rsid w:val="009D4B3C"/>
    <w:rsid w:val="009D75FC"/>
    <w:rsid w:val="009E5542"/>
    <w:rsid w:val="00A107E5"/>
    <w:rsid w:val="00A26120"/>
    <w:rsid w:val="00A31EDD"/>
    <w:rsid w:val="00A33C7E"/>
    <w:rsid w:val="00A341D8"/>
    <w:rsid w:val="00A41613"/>
    <w:rsid w:val="00A4246B"/>
    <w:rsid w:val="00A5438A"/>
    <w:rsid w:val="00A639AF"/>
    <w:rsid w:val="00A67BF1"/>
    <w:rsid w:val="00A7495E"/>
    <w:rsid w:val="00A87F79"/>
    <w:rsid w:val="00AA3587"/>
    <w:rsid w:val="00AB42BA"/>
    <w:rsid w:val="00AB4521"/>
    <w:rsid w:val="00AB6A51"/>
    <w:rsid w:val="00AC4B58"/>
    <w:rsid w:val="00AD049C"/>
    <w:rsid w:val="00AD40F3"/>
    <w:rsid w:val="00AF42F1"/>
    <w:rsid w:val="00AF4E23"/>
    <w:rsid w:val="00B06ED5"/>
    <w:rsid w:val="00B070A6"/>
    <w:rsid w:val="00B17631"/>
    <w:rsid w:val="00B22FA1"/>
    <w:rsid w:val="00B41F99"/>
    <w:rsid w:val="00B44BE6"/>
    <w:rsid w:val="00B468E6"/>
    <w:rsid w:val="00B47454"/>
    <w:rsid w:val="00B52B18"/>
    <w:rsid w:val="00B82D04"/>
    <w:rsid w:val="00B841F6"/>
    <w:rsid w:val="00B95B0C"/>
    <w:rsid w:val="00BA6D3B"/>
    <w:rsid w:val="00BE08F4"/>
    <w:rsid w:val="00C25282"/>
    <w:rsid w:val="00C30040"/>
    <w:rsid w:val="00C60752"/>
    <w:rsid w:val="00C63B6C"/>
    <w:rsid w:val="00C71383"/>
    <w:rsid w:val="00C8176A"/>
    <w:rsid w:val="00C84D28"/>
    <w:rsid w:val="00C90407"/>
    <w:rsid w:val="00CA4E86"/>
    <w:rsid w:val="00CA5F79"/>
    <w:rsid w:val="00CB2488"/>
    <w:rsid w:val="00CC0520"/>
    <w:rsid w:val="00CC361B"/>
    <w:rsid w:val="00D0680B"/>
    <w:rsid w:val="00D16097"/>
    <w:rsid w:val="00D31998"/>
    <w:rsid w:val="00D37F05"/>
    <w:rsid w:val="00D423AF"/>
    <w:rsid w:val="00D444CE"/>
    <w:rsid w:val="00D74DCC"/>
    <w:rsid w:val="00D76235"/>
    <w:rsid w:val="00D80F0A"/>
    <w:rsid w:val="00D97454"/>
    <w:rsid w:val="00DB6E55"/>
    <w:rsid w:val="00DC5C70"/>
    <w:rsid w:val="00DE074F"/>
    <w:rsid w:val="00E05F20"/>
    <w:rsid w:val="00E07B59"/>
    <w:rsid w:val="00E15B4B"/>
    <w:rsid w:val="00E25B6B"/>
    <w:rsid w:val="00E26283"/>
    <w:rsid w:val="00E270C0"/>
    <w:rsid w:val="00E27685"/>
    <w:rsid w:val="00E538FC"/>
    <w:rsid w:val="00E67537"/>
    <w:rsid w:val="00E72214"/>
    <w:rsid w:val="00E84C7A"/>
    <w:rsid w:val="00E93B61"/>
    <w:rsid w:val="00E94D00"/>
    <w:rsid w:val="00E97578"/>
    <w:rsid w:val="00EC3F9C"/>
    <w:rsid w:val="00EC40E6"/>
    <w:rsid w:val="00EE0332"/>
    <w:rsid w:val="00EE33FA"/>
    <w:rsid w:val="00F04717"/>
    <w:rsid w:val="00F0640B"/>
    <w:rsid w:val="00F132F9"/>
    <w:rsid w:val="00F40360"/>
    <w:rsid w:val="00F44208"/>
    <w:rsid w:val="00F6409C"/>
    <w:rsid w:val="00F76D76"/>
    <w:rsid w:val="00F92A11"/>
    <w:rsid w:val="00FA5EC6"/>
    <w:rsid w:val="00FB12D6"/>
    <w:rsid w:val="00FB1ED7"/>
    <w:rsid w:val="00FC409E"/>
    <w:rsid w:val="00FC5F5B"/>
    <w:rsid w:val="00FD55AE"/>
    <w:rsid w:val="00FE1797"/>
    <w:rsid w:val="00FF030F"/>
    <w:rsid w:val="00FF4038"/>
    <w:rsid w:val="00F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DE9B223-4A94-487A-B33D-15CFD8A2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1D34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B97"/>
    <w:pPr>
      <w:ind w:leftChars="200" w:left="480"/>
    </w:pPr>
  </w:style>
  <w:style w:type="table" w:customStyle="1" w:styleId="11">
    <w:name w:val="格線表格 1 淺色1"/>
    <w:basedOn w:val="a1"/>
    <w:uiPriority w:val="46"/>
    <w:rsid w:val="00995B9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header"/>
    <w:basedOn w:val="a"/>
    <w:link w:val="a5"/>
    <w:uiPriority w:val="99"/>
    <w:unhideWhenUsed/>
    <w:rsid w:val="00954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546E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546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546E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54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54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st1">
    <w:name w:val="st1"/>
    <w:basedOn w:val="a0"/>
    <w:rsid w:val="003E31FB"/>
  </w:style>
  <w:style w:type="character" w:styleId="aa">
    <w:name w:val="Emphasis"/>
    <w:basedOn w:val="a0"/>
    <w:uiPriority w:val="20"/>
    <w:qFormat/>
    <w:rsid w:val="00C60752"/>
    <w:rPr>
      <w:b w:val="0"/>
      <w:bCs w:val="0"/>
      <w:i w:val="0"/>
      <w:iCs w:val="0"/>
      <w:color w:val="DD4B39"/>
    </w:rPr>
  </w:style>
  <w:style w:type="character" w:styleId="ab">
    <w:name w:val="Hyperlink"/>
    <w:basedOn w:val="a0"/>
    <w:uiPriority w:val="99"/>
    <w:semiHidden/>
    <w:unhideWhenUsed/>
    <w:rsid w:val="00AB4521"/>
    <w:rPr>
      <w:color w:val="0000FF"/>
      <w:u w:val="single"/>
    </w:rPr>
  </w:style>
  <w:style w:type="table" w:styleId="ac">
    <w:name w:val="Table Grid"/>
    <w:basedOn w:val="a1"/>
    <w:uiPriority w:val="59"/>
    <w:rsid w:val="00E05F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4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2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A9678-701E-4BAF-8295-4277CEEFF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2639</TotalTime>
  <Pages>1</Pages>
  <Words>1054</Words>
  <Characters>6010</Characters>
  <Application>Microsoft Office Word</Application>
  <DocSecurity>0</DocSecurity>
  <Lines>50</Lines>
  <Paragraphs>14</Paragraphs>
  <ScaleCrop>false</ScaleCrop>
  <Company/>
  <LinksUpToDate>false</LinksUpToDate>
  <CharactersWithSpaces>7050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葉淑汶</dc:creator>
  <cp:lastModifiedBy>DD</cp:lastModifiedBy>
  <cp:revision>43</cp:revision>
  <cp:lastPrinted>2019-10-08T09:36:00Z</cp:lastPrinted>
  <dcterms:created xsi:type="dcterms:W3CDTF">2020-02-20T13:10:00Z</dcterms:created>
  <dcterms:modified xsi:type="dcterms:W3CDTF">2020-06-02T07:07:00Z</dcterms:modified>
</cp:coreProperties>
</file>